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BA" w:rsidRPr="00181836" w:rsidRDefault="0078749D" w:rsidP="000D01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1BA" w:rsidRPr="00CB51DD" w:rsidRDefault="000D01BA" w:rsidP="000D01BA">
      <w:pPr>
        <w:pStyle w:val="ConsPlusTitle"/>
        <w:jc w:val="center"/>
        <w:rPr>
          <w:b w:val="0"/>
          <w:sz w:val="28"/>
          <w:szCs w:val="28"/>
        </w:rPr>
      </w:pPr>
      <w:r w:rsidRPr="00CB51DD">
        <w:rPr>
          <w:b w:val="0"/>
          <w:sz w:val="28"/>
          <w:szCs w:val="28"/>
        </w:rPr>
        <w:t xml:space="preserve">___________________ </w:t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  <w:t>№ ____</w:t>
      </w:r>
    </w:p>
    <w:p w:rsidR="000D01BA" w:rsidRPr="00CB51DD" w:rsidRDefault="000D01BA" w:rsidP="000D01BA">
      <w:pPr>
        <w:pStyle w:val="ConsPlusTitle"/>
        <w:jc w:val="center"/>
        <w:rPr>
          <w:b w:val="0"/>
          <w:sz w:val="28"/>
          <w:szCs w:val="28"/>
        </w:rPr>
      </w:pPr>
    </w:p>
    <w:p w:rsidR="000D01BA" w:rsidRPr="00CB51DD" w:rsidRDefault="000D01BA" w:rsidP="000D01BA">
      <w:pPr>
        <w:pStyle w:val="ConsPlusTitle"/>
        <w:jc w:val="center"/>
        <w:rPr>
          <w:b w:val="0"/>
          <w:sz w:val="26"/>
          <w:szCs w:val="26"/>
        </w:rPr>
      </w:pPr>
      <w:r w:rsidRPr="00CB51DD">
        <w:rPr>
          <w:b w:val="0"/>
          <w:sz w:val="26"/>
          <w:szCs w:val="26"/>
        </w:rPr>
        <w:t>О внесении изменений в постановлени</w:t>
      </w:r>
      <w:r w:rsidR="00C8501D">
        <w:rPr>
          <w:b w:val="0"/>
          <w:sz w:val="26"/>
          <w:szCs w:val="26"/>
        </w:rPr>
        <w:t>е</w:t>
      </w:r>
      <w:r w:rsidRPr="00CB51DD">
        <w:rPr>
          <w:b w:val="0"/>
          <w:sz w:val="26"/>
          <w:szCs w:val="26"/>
        </w:rPr>
        <w:t xml:space="preserve"> </w:t>
      </w:r>
      <w:r w:rsidR="00771BA2" w:rsidRPr="00CB51DD">
        <w:rPr>
          <w:b w:val="0"/>
          <w:sz w:val="26"/>
          <w:szCs w:val="26"/>
        </w:rPr>
        <w:t>А</w:t>
      </w:r>
      <w:r w:rsidRPr="00CB51DD">
        <w:rPr>
          <w:b w:val="0"/>
          <w:sz w:val="26"/>
          <w:szCs w:val="26"/>
        </w:rPr>
        <w:t>дминистрации</w:t>
      </w:r>
    </w:p>
    <w:p w:rsidR="000D01BA" w:rsidRPr="00CB51DD" w:rsidRDefault="000D01BA" w:rsidP="000D01BA">
      <w:pPr>
        <w:pStyle w:val="ConsPlusTitle"/>
        <w:jc w:val="center"/>
        <w:rPr>
          <w:b w:val="0"/>
          <w:sz w:val="26"/>
          <w:szCs w:val="26"/>
        </w:rPr>
      </w:pPr>
      <w:r w:rsidRPr="00CB51DD">
        <w:rPr>
          <w:b w:val="0"/>
          <w:sz w:val="26"/>
          <w:szCs w:val="26"/>
        </w:rPr>
        <w:t xml:space="preserve">Томской области </w:t>
      </w:r>
      <w:r w:rsidR="00C8501D" w:rsidRPr="00C8501D">
        <w:rPr>
          <w:b w:val="0"/>
          <w:sz w:val="26"/>
          <w:szCs w:val="26"/>
        </w:rPr>
        <w:t>от 21.05.2019 № 184а</w:t>
      </w:r>
    </w:p>
    <w:p w:rsidR="000D01BA" w:rsidRPr="00CB51DD" w:rsidRDefault="000D01BA" w:rsidP="004E05ED">
      <w:pPr>
        <w:pStyle w:val="ConsPlusNormal"/>
        <w:ind w:firstLine="709"/>
        <w:jc w:val="both"/>
        <w:rPr>
          <w:sz w:val="26"/>
          <w:szCs w:val="26"/>
        </w:rPr>
      </w:pPr>
    </w:p>
    <w:p w:rsidR="00DC1201" w:rsidRPr="00CB51DD" w:rsidRDefault="000D01BA" w:rsidP="004E05ED">
      <w:pPr>
        <w:pStyle w:val="ConsPlusNormal"/>
        <w:ind w:firstLine="709"/>
        <w:jc w:val="both"/>
        <w:rPr>
          <w:sz w:val="26"/>
          <w:szCs w:val="26"/>
        </w:rPr>
      </w:pPr>
      <w:r w:rsidRPr="00CB51DD">
        <w:rPr>
          <w:sz w:val="26"/>
          <w:szCs w:val="26"/>
        </w:rPr>
        <w:t>В целях совершенствова</w:t>
      </w:r>
      <w:r w:rsidR="00DC1201" w:rsidRPr="00CB51DD">
        <w:rPr>
          <w:sz w:val="26"/>
          <w:szCs w:val="26"/>
        </w:rPr>
        <w:t>ния нормативн</w:t>
      </w:r>
      <w:r w:rsidR="009F2AF5" w:rsidRPr="00CB51DD">
        <w:rPr>
          <w:sz w:val="26"/>
          <w:szCs w:val="26"/>
        </w:rPr>
        <w:t>ых</w:t>
      </w:r>
      <w:r w:rsidR="00DC1201" w:rsidRPr="00CB51DD">
        <w:rPr>
          <w:sz w:val="26"/>
          <w:szCs w:val="26"/>
        </w:rPr>
        <w:t xml:space="preserve"> правов</w:t>
      </w:r>
      <w:r w:rsidR="009F2AF5" w:rsidRPr="00CB51DD">
        <w:rPr>
          <w:sz w:val="26"/>
          <w:szCs w:val="26"/>
        </w:rPr>
        <w:t>ых</w:t>
      </w:r>
      <w:r w:rsidR="00DC1201" w:rsidRPr="00CB51DD">
        <w:rPr>
          <w:sz w:val="26"/>
          <w:szCs w:val="26"/>
        </w:rPr>
        <w:t xml:space="preserve"> акт</w:t>
      </w:r>
      <w:r w:rsidR="009F2AF5" w:rsidRPr="00CB51DD">
        <w:rPr>
          <w:sz w:val="26"/>
          <w:szCs w:val="26"/>
        </w:rPr>
        <w:t>ов</w:t>
      </w:r>
    </w:p>
    <w:p w:rsidR="00D21225" w:rsidRPr="00CB51DD" w:rsidRDefault="00406F2F" w:rsidP="00D21225">
      <w:pPr>
        <w:pStyle w:val="ConsPlusNormal"/>
        <w:ind w:firstLine="709"/>
        <w:jc w:val="both"/>
        <w:rPr>
          <w:sz w:val="26"/>
          <w:szCs w:val="26"/>
        </w:rPr>
      </w:pPr>
      <w:r w:rsidRPr="00CB51DD">
        <w:rPr>
          <w:sz w:val="26"/>
          <w:szCs w:val="26"/>
        </w:rPr>
        <w:t>ПОСТАНОВЛЯЮ</w:t>
      </w:r>
      <w:r w:rsidR="000D01BA" w:rsidRPr="00CB51DD">
        <w:rPr>
          <w:sz w:val="26"/>
          <w:szCs w:val="26"/>
        </w:rPr>
        <w:t>:</w:t>
      </w:r>
    </w:p>
    <w:p w:rsidR="000D01BA" w:rsidRDefault="00523AEC" w:rsidP="002256C7">
      <w:pPr>
        <w:pStyle w:val="ConsPlusNormal"/>
        <w:ind w:firstLine="709"/>
        <w:jc w:val="both"/>
        <w:rPr>
          <w:sz w:val="26"/>
          <w:szCs w:val="26"/>
        </w:rPr>
      </w:pPr>
      <w:r w:rsidRPr="00CB51DD">
        <w:rPr>
          <w:sz w:val="26"/>
          <w:szCs w:val="26"/>
        </w:rPr>
        <w:t>1</w:t>
      </w:r>
      <w:r w:rsidR="00C917C9" w:rsidRPr="00CB51DD">
        <w:rPr>
          <w:sz w:val="26"/>
          <w:szCs w:val="26"/>
        </w:rPr>
        <w:t xml:space="preserve">. </w:t>
      </w:r>
      <w:r w:rsidR="000D01BA" w:rsidRPr="00CB51DD">
        <w:rPr>
          <w:sz w:val="26"/>
          <w:szCs w:val="26"/>
        </w:rPr>
        <w:t xml:space="preserve">Внести в постановление Администрации Томской области </w:t>
      </w:r>
      <w:r w:rsidR="002256C7" w:rsidRPr="00CB51DD">
        <w:rPr>
          <w:sz w:val="26"/>
          <w:szCs w:val="26"/>
        </w:rPr>
        <w:t xml:space="preserve">от 21.05.2019 </w:t>
      </w:r>
      <w:r w:rsidR="00C917C9" w:rsidRPr="00CB51DD">
        <w:rPr>
          <w:sz w:val="26"/>
          <w:szCs w:val="26"/>
        </w:rPr>
        <w:t xml:space="preserve">  </w:t>
      </w:r>
      <w:r w:rsidR="002256C7" w:rsidRPr="00CB51DD">
        <w:rPr>
          <w:sz w:val="26"/>
          <w:szCs w:val="26"/>
        </w:rPr>
        <w:t>№ 184а «Об утверждении Порядка предоставления субсидий на возмещение части затрат на обеспечение технической и технологической модернизации сельскохозяйственного производства»</w:t>
      </w:r>
      <w:r w:rsidR="00D21225" w:rsidRPr="00CB51DD">
        <w:rPr>
          <w:sz w:val="26"/>
          <w:szCs w:val="26"/>
        </w:rPr>
        <w:t xml:space="preserve"> (</w:t>
      </w:r>
      <w:r w:rsidR="009F2AF5" w:rsidRPr="00CB51DD">
        <w:rPr>
          <w:sz w:val="26"/>
          <w:szCs w:val="26"/>
        </w:rPr>
        <w:t>«Собрание законодательства Томской области», № 6/1</w:t>
      </w:r>
      <w:r w:rsidRPr="00CB51DD">
        <w:rPr>
          <w:sz w:val="26"/>
          <w:szCs w:val="26"/>
        </w:rPr>
        <w:t xml:space="preserve"> </w:t>
      </w:r>
      <w:r w:rsidR="009F2AF5" w:rsidRPr="00CB51DD">
        <w:rPr>
          <w:sz w:val="26"/>
          <w:szCs w:val="26"/>
        </w:rPr>
        <w:t>(220) от 14.06.2019</w:t>
      </w:r>
      <w:r w:rsidR="000D01BA" w:rsidRPr="00CB51DD">
        <w:rPr>
          <w:sz w:val="26"/>
          <w:szCs w:val="26"/>
        </w:rPr>
        <w:t>) следующие изменения:</w:t>
      </w:r>
    </w:p>
    <w:p w:rsidR="00C8501D" w:rsidRPr="00CB51DD" w:rsidRDefault="00C8501D" w:rsidP="002256C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преамбуле слова </w:t>
      </w:r>
      <w:r w:rsidRPr="00C8501D">
        <w:rPr>
          <w:sz w:val="26"/>
          <w:szCs w:val="26"/>
        </w:rPr>
        <w:t xml:space="preserve">«Законом Томской области от 29 декабря 2018 года </w:t>
      </w:r>
      <w:r w:rsidR="00EA4897">
        <w:rPr>
          <w:sz w:val="26"/>
          <w:szCs w:val="26"/>
        </w:rPr>
        <w:t xml:space="preserve">     </w:t>
      </w:r>
      <w:r w:rsidRPr="00C8501D">
        <w:rPr>
          <w:sz w:val="26"/>
          <w:szCs w:val="26"/>
        </w:rPr>
        <w:t>№ 151-ОЗ «Об областном бюджете на 2019 год и на плановый период 2020 и 2021 годов» заменить словами «Законом Томской области от 25 декабря 2019 года № 164-ОЗ «Об областном бюджете на 2020 год и на плановый период 2021 и 2022 годов»;</w:t>
      </w:r>
    </w:p>
    <w:p w:rsidR="000D01BA" w:rsidRDefault="00C8501D" w:rsidP="000D72C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256C7" w:rsidRPr="00CB51DD">
        <w:rPr>
          <w:sz w:val="26"/>
          <w:szCs w:val="26"/>
        </w:rPr>
        <w:t>в Порядке предоставления субсидий на возмещение части затрат на обеспечение технической и технологической модернизации сельскохозяйственного производства</w:t>
      </w:r>
      <w:r w:rsidR="000D01BA" w:rsidRPr="00CB51DD">
        <w:rPr>
          <w:sz w:val="26"/>
          <w:szCs w:val="26"/>
        </w:rPr>
        <w:t>, утвержденном указанным постановлением</w:t>
      </w:r>
      <w:r w:rsidR="00331F2C">
        <w:rPr>
          <w:sz w:val="26"/>
          <w:szCs w:val="26"/>
        </w:rPr>
        <w:t xml:space="preserve"> (далее – Порядок)</w:t>
      </w:r>
      <w:r w:rsidR="000D01BA" w:rsidRPr="00CB51DD">
        <w:rPr>
          <w:sz w:val="26"/>
          <w:szCs w:val="26"/>
        </w:rPr>
        <w:t>:</w:t>
      </w:r>
    </w:p>
    <w:p w:rsidR="00C8501D" w:rsidRDefault="001902F1" w:rsidP="000D72C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подпункт </w:t>
      </w:r>
      <w:r w:rsidR="00C8501D">
        <w:rPr>
          <w:sz w:val="26"/>
          <w:szCs w:val="26"/>
        </w:rPr>
        <w:t xml:space="preserve"> 2) пункта 3 изложить в следующей редакции:</w:t>
      </w:r>
    </w:p>
    <w:p w:rsidR="00C8501D" w:rsidRPr="006D5C24" w:rsidRDefault="00C8501D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D5C24">
        <w:rPr>
          <w:sz w:val="26"/>
          <w:szCs w:val="26"/>
        </w:rPr>
        <w:t>2) на возмещение части затрат на приобретение сельскохозяйственной техники</w:t>
      </w:r>
      <w:r w:rsidR="006D5C24" w:rsidRPr="006D5C24">
        <w:rPr>
          <w:sz w:val="26"/>
          <w:szCs w:val="26"/>
        </w:rPr>
        <w:t>,</w:t>
      </w:r>
      <w:r w:rsidRPr="006D5C24">
        <w:rPr>
          <w:sz w:val="26"/>
          <w:szCs w:val="26"/>
        </w:rPr>
        <w:t xml:space="preserve"> оборудования</w:t>
      </w:r>
      <w:r w:rsidR="006D5C24" w:rsidRPr="006D5C24">
        <w:rPr>
          <w:sz w:val="26"/>
          <w:szCs w:val="26"/>
        </w:rPr>
        <w:t>, машин</w:t>
      </w:r>
      <w:r w:rsidRPr="006D5C24">
        <w:rPr>
          <w:sz w:val="26"/>
          <w:szCs w:val="26"/>
        </w:rPr>
        <w:t xml:space="preserve"> по видам и ставкам согласно приложению № 1 к настоящему Порядку, за исключением сельскохозяйственного оборудования, предусмотренного подпунктом 3) настоящего пункта</w:t>
      </w:r>
      <w:proofErr w:type="gramStart"/>
      <w:r w:rsidRPr="006D5C24">
        <w:rPr>
          <w:sz w:val="26"/>
          <w:szCs w:val="26"/>
        </w:rPr>
        <w:t>;»</w:t>
      </w:r>
      <w:proofErr w:type="gramEnd"/>
      <w:r w:rsidRPr="006D5C24">
        <w:rPr>
          <w:sz w:val="26"/>
          <w:szCs w:val="26"/>
        </w:rPr>
        <w:t>;</w:t>
      </w:r>
    </w:p>
    <w:p w:rsidR="00C8501D" w:rsidRDefault="00C8501D" w:rsidP="00C8501D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6D5C24">
        <w:rPr>
          <w:sz w:val="26"/>
          <w:szCs w:val="26"/>
        </w:rPr>
        <w:t>б) в пункте 4 слова «Развитие сельского хозяйства и регулируемых рынков в Томской области», утвержденной постановлением Администрации Томской области от 12.12.2014 № 485а «Об утверждении</w:t>
      </w:r>
      <w:r w:rsidRPr="00C8501D">
        <w:rPr>
          <w:sz w:val="26"/>
          <w:szCs w:val="26"/>
        </w:rPr>
        <w:t xml:space="preserve"> государственной программы </w:t>
      </w:r>
      <w:r>
        <w:rPr>
          <w:sz w:val="26"/>
          <w:szCs w:val="26"/>
        </w:rPr>
        <w:t>заменить словами «</w:t>
      </w:r>
      <w:r w:rsidRPr="00C8501D">
        <w:rPr>
          <w:sz w:val="26"/>
          <w:szCs w:val="26"/>
        </w:rPr>
        <w:t>Развитие сельского хозяйства и регулируемых рынков в Томской области</w:t>
      </w:r>
      <w:r>
        <w:rPr>
          <w:sz w:val="26"/>
          <w:szCs w:val="26"/>
        </w:rPr>
        <w:t>», утвержденной</w:t>
      </w:r>
      <w:r w:rsidRPr="00C8501D">
        <w:t xml:space="preserve"> </w:t>
      </w:r>
      <w:r>
        <w:t>п</w:t>
      </w:r>
      <w:r w:rsidRPr="00C8501D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8501D">
        <w:rPr>
          <w:sz w:val="26"/>
          <w:szCs w:val="26"/>
        </w:rPr>
        <w:t xml:space="preserve"> Администрации Томской области от 26.09.2019 </w:t>
      </w:r>
      <w:r>
        <w:rPr>
          <w:sz w:val="26"/>
          <w:szCs w:val="26"/>
        </w:rPr>
        <w:t>№</w:t>
      </w:r>
      <w:r w:rsidRPr="00C8501D">
        <w:rPr>
          <w:sz w:val="26"/>
          <w:szCs w:val="26"/>
        </w:rPr>
        <w:t xml:space="preserve"> 338а</w:t>
      </w:r>
      <w:r>
        <w:rPr>
          <w:sz w:val="26"/>
          <w:szCs w:val="26"/>
        </w:rPr>
        <w:t xml:space="preserve"> «</w:t>
      </w:r>
      <w:r w:rsidRPr="00C8501D">
        <w:rPr>
          <w:sz w:val="26"/>
          <w:szCs w:val="26"/>
        </w:rPr>
        <w:t xml:space="preserve">Об утверждении государственной программы </w:t>
      </w:r>
      <w:r>
        <w:rPr>
          <w:sz w:val="26"/>
          <w:szCs w:val="26"/>
        </w:rPr>
        <w:t>«</w:t>
      </w:r>
      <w:r w:rsidRPr="00C8501D">
        <w:rPr>
          <w:sz w:val="26"/>
          <w:szCs w:val="26"/>
        </w:rPr>
        <w:t>Развитие сельского хозяйства, рынков сырья и продовольствия в Томской области</w:t>
      </w:r>
      <w:r>
        <w:rPr>
          <w:sz w:val="26"/>
          <w:szCs w:val="26"/>
        </w:rPr>
        <w:t>»;</w:t>
      </w:r>
      <w:proofErr w:type="gramEnd"/>
    </w:p>
    <w:p w:rsidR="00C8501D" w:rsidRDefault="00C8501D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565612">
        <w:rPr>
          <w:sz w:val="26"/>
          <w:szCs w:val="26"/>
        </w:rPr>
        <w:t xml:space="preserve">пункт 5 </w:t>
      </w:r>
      <w:r w:rsidR="0078749D">
        <w:rPr>
          <w:sz w:val="26"/>
          <w:szCs w:val="26"/>
        </w:rPr>
        <w:t>признать утратившим силу</w:t>
      </w:r>
      <w:r w:rsidR="00565612">
        <w:rPr>
          <w:sz w:val="26"/>
          <w:szCs w:val="26"/>
        </w:rPr>
        <w:t>;</w:t>
      </w:r>
    </w:p>
    <w:p w:rsidR="00565612" w:rsidRDefault="00565612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1902F1">
        <w:rPr>
          <w:sz w:val="26"/>
          <w:szCs w:val="26"/>
        </w:rPr>
        <w:t>пункт</w:t>
      </w:r>
      <w:r w:rsidR="00FD173E">
        <w:rPr>
          <w:sz w:val="26"/>
          <w:szCs w:val="26"/>
        </w:rPr>
        <w:t xml:space="preserve"> 7</w:t>
      </w:r>
      <w:r w:rsidR="001902F1">
        <w:rPr>
          <w:sz w:val="26"/>
          <w:szCs w:val="26"/>
        </w:rPr>
        <w:t xml:space="preserve"> изложить в следующей редакции</w:t>
      </w:r>
      <w:r w:rsidR="00FD173E">
        <w:rPr>
          <w:sz w:val="26"/>
          <w:szCs w:val="26"/>
        </w:rPr>
        <w:t>:</w:t>
      </w:r>
    </w:p>
    <w:p w:rsidR="001902F1" w:rsidRPr="001902F1" w:rsidRDefault="001902F1" w:rsidP="001902F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902F1">
        <w:rPr>
          <w:sz w:val="26"/>
          <w:szCs w:val="26"/>
        </w:rPr>
        <w:t>7. Получателями субсидий являются:</w:t>
      </w:r>
    </w:p>
    <w:p w:rsidR="001902F1" w:rsidRPr="001902F1" w:rsidRDefault="001902F1" w:rsidP="001902F1">
      <w:pPr>
        <w:pStyle w:val="ConsPlusNormal"/>
        <w:ind w:firstLine="709"/>
        <w:jc w:val="both"/>
        <w:rPr>
          <w:sz w:val="26"/>
          <w:szCs w:val="26"/>
        </w:rPr>
      </w:pPr>
      <w:r w:rsidRPr="001902F1">
        <w:rPr>
          <w:sz w:val="26"/>
          <w:szCs w:val="26"/>
        </w:rPr>
        <w:t>1) по направлению, предусмотренному подпунктом 1),</w:t>
      </w:r>
      <w:r>
        <w:rPr>
          <w:sz w:val="26"/>
          <w:szCs w:val="26"/>
        </w:rPr>
        <w:t xml:space="preserve"> </w:t>
      </w:r>
      <w:r w:rsidRPr="001902F1">
        <w:rPr>
          <w:sz w:val="26"/>
          <w:szCs w:val="26"/>
        </w:rPr>
        <w:t>3),</w:t>
      </w:r>
      <w:r>
        <w:rPr>
          <w:sz w:val="26"/>
          <w:szCs w:val="26"/>
        </w:rPr>
        <w:t xml:space="preserve"> </w:t>
      </w:r>
      <w:r w:rsidRPr="001902F1">
        <w:rPr>
          <w:sz w:val="26"/>
          <w:szCs w:val="26"/>
        </w:rPr>
        <w:t xml:space="preserve">4) пункта 3 настоящего Порядка, - сельскохозяйственные товаропроизводители (за исключением граждан, ведущих личное подсобное хозяйство); </w:t>
      </w:r>
    </w:p>
    <w:p w:rsidR="001902F1" w:rsidRPr="001902F1" w:rsidRDefault="001902F1" w:rsidP="001902F1">
      <w:pPr>
        <w:pStyle w:val="ConsPlusNormal"/>
        <w:ind w:firstLine="709"/>
        <w:jc w:val="both"/>
        <w:rPr>
          <w:sz w:val="26"/>
          <w:szCs w:val="26"/>
        </w:rPr>
      </w:pPr>
      <w:r w:rsidRPr="001902F1">
        <w:rPr>
          <w:sz w:val="26"/>
          <w:szCs w:val="26"/>
        </w:rPr>
        <w:t xml:space="preserve">2) по направлению, предусмотренному подпунктом 2) пункта 3 настоящего </w:t>
      </w:r>
      <w:r w:rsidRPr="001902F1">
        <w:rPr>
          <w:sz w:val="26"/>
          <w:szCs w:val="26"/>
        </w:rPr>
        <w:lastRenderedPageBreak/>
        <w:t>Порядка:</w:t>
      </w:r>
    </w:p>
    <w:p w:rsidR="001902F1" w:rsidRPr="001902F1" w:rsidRDefault="001902F1" w:rsidP="001902F1">
      <w:pPr>
        <w:pStyle w:val="ConsPlusNormal"/>
        <w:ind w:firstLine="709"/>
        <w:jc w:val="both"/>
        <w:rPr>
          <w:sz w:val="26"/>
          <w:szCs w:val="26"/>
        </w:rPr>
      </w:pPr>
      <w:r w:rsidRPr="001902F1">
        <w:rPr>
          <w:sz w:val="26"/>
          <w:szCs w:val="26"/>
        </w:rPr>
        <w:t xml:space="preserve">а) сельскохозяйственные товаропроизводители (за исключением граждан, ведущих личное подсобное хозяйство) и организации агропромышленного комплекса; </w:t>
      </w:r>
    </w:p>
    <w:p w:rsidR="001902F1" w:rsidRDefault="001902F1" w:rsidP="001902F1">
      <w:pPr>
        <w:pStyle w:val="ConsPlusNormal"/>
        <w:ind w:firstLine="709"/>
        <w:jc w:val="both"/>
        <w:rPr>
          <w:sz w:val="26"/>
          <w:szCs w:val="26"/>
        </w:rPr>
      </w:pPr>
      <w:r w:rsidRPr="001902F1">
        <w:rPr>
          <w:sz w:val="26"/>
          <w:szCs w:val="26"/>
        </w:rPr>
        <w:t>б) крестьянские (фермерские) хозяйства, имеющие посевные площади в предшествующем году не менее 300 га и не более 3000 га</w:t>
      </w:r>
      <w:proofErr w:type="gramStart"/>
      <w:r w:rsidRPr="001902F1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  <w:r w:rsidRPr="001902F1">
        <w:rPr>
          <w:sz w:val="26"/>
          <w:szCs w:val="26"/>
        </w:rPr>
        <w:t xml:space="preserve"> </w:t>
      </w:r>
    </w:p>
    <w:p w:rsidR="001D094B" w:rsidRDefault="00F95EFA" w:rsidP="00C8501D">
      <w:pPr>
        <w:pStyle w:val="ConsPlusNormal"/>
        <w:ind w:firstLine="709"/>
        <w:jc w:val="both"/>
        <w:rPr>
          <w:sz w:val="26"/>
          <w:szCs w:val="26"/>
        </w:rPr>
      </w:pPr>
      <w:r w:rsidRPr="00945F1E">
        <w:rPr>
          <w:sz w:val="26"/>
          <w:szCs w:val="26"/>
        </w:rPr>
        <w:t xml:space="preserve">д) </w:t>
      </w:r>
      <w:r w:rsidR="001D094B">
        <w:rPr>
          <w:sz w:val="26"/>
          <w:szCs w:val="26"/>
        </w:rPr>
        <w:t>в пункте 8:</w:t>
      </w:r>
    </w:p>
    <w:p w:rsidR="001D094B" w:rsidRPr="00F661A9" w:rsidRDefault="001D094B" w:rsidP="00C8501D">
      <w:pPr>
        <w:pStyle w:val="ConsPlusNormal"/>
        <w:ind w:firstLine="709"/>
        <w:jc w:val="both"/>
        <w:rPr>
          <w:sz w:val="26"/>
          <w:szCs w:val="26"/>
        </w:rPr>
      </w:pPr>
      <w:r w:rsidRPr="00F661A9">
        <w:rPr>
          <w:sz w:val="26"/>
          <w:szCs w:val="26"/>
        </w:rPr>
        <w:t>подпункт г) подпункта 2) изложить в  следующей редакции:</w:t>
      </w:r>
    </w:p>
    <w:p w:rsidR="001D094B" w:rsidRDefault="001D094B" w:rsidP="00C8501D">
      <w:pPr>
        <w:pStyle w:val="ConsPlusNormal"/>
        <w:ind w:firstLine="709"/>
        <w:jc w:val="both"/>
        <w:rPr>
          <w:sz w:val="26"/>
          <w:szCs w:val="26"/>
        </w:rPr>
      </w:pPr>
      <w:r w:rsidRPr="00F661A9">
        <w:rPr>
          <w:sz w:val="26"/>
          <w:szCs w:val="26"/>
        </w:rPr>
        <w:t xml:space="preserve">«г) наличие посевной площади не менее 300 га, но не более 3000 га в </w:t>
      </w:r>
      <w:r w:rsidR="00F661A9" w:rsidRPr="00F661A9">
        <w:rPr>
          <w:sz w:val="26"/>
          <w:szCs w:val="26"/>
        </w:rPr>
        <w:t>предшествующем</w:t>
      </w:r>
      <w:r w:rsidRPr="00F661A9">
        <w:rPr>
          <w:sz w:val="26"/>
          <w:szCs w:val="26"/>
        </w:rPr>
        <w:t xml:space="preserve"> году для </w:t>
      </w:r>
      <w:r w:rsidR="00F661A9" w:rsidRPr="00F661A9">
        <w:rPr>
          <w:sz w:val="26"/>
          <w:szCs w:val="26"/>
        </w:rPr>
        <w:t>получателей субсидии, предусмотренных подпунктом б) подпункта 2) пункта 7 настоящего Порядка</w:t>
      </w:r>
      <w:proofErr w:type="gramStart"/>
      <w:r w:rsidRPr="00F661A9">
        <w:rPr>
          <w:sz w:val="26"/>
          <w:szCs w:val="26"/>
        </w:rPr>
        <w:t>;»</w:t>
      </w:r>
      <w:proofErr w:type="gramEnd"/>
      <w:r w:rsidRPr="00F661A9">
        <w:rPr>
          <w:sz w:val="26"/>
          <w:szCs w:val="26"/>
        </w:rPr>
        <w:t>;</w:t>
      </w:r>
    </w:p>
    <w:p w:rsidR="00F95EFA" w:rsidRPr="00945F1E" w:rsidRDefault="0040590B" w:rsidP="00C8501D">
      <w:pPr>
        <w:pStyle w:val="ConsPlusNormal"/>
        <w:ind w:firstLine="709"/>
        <w:jc w:val="both"/>
        <w:rPr>
          <w:sz w:val="26"/>
          <w:szCs w:val="26"/>
        </w:rPr>
      </w:pPr>
      <w:r w:rsidRPr="00945F1E">
        <w:rPr>
          <w:sz w:val="26"/>
          <w:szCs w:val="26"/>
        </w:rPr>
        <w:t xml:space="preserve">абзац двадцать шестой </w:t>
      </w:r>
      <w:r w:rsidR="00F95EFA" w:rsidRPr="00945F1E">
        <w:rPr>
          <w:sz w:val="26"/>
          <w:szCs w:val="26"/>
        </w:rPr>
        <w:t>изложить в следующей редакции:</w:t>
      </w:r>
    </w:p>
    <w:p w:rsidR="00F95EFA" w:rsidRDefault="00F95EFA" w:rsidP="00C8501D">
      <w:pPr>
        <w:pStyle w:val="ConsPlusNormal"/>
        <w:ind w:firstLine="709"/>
        <w:jc w:val="both"/>
        <w:rPr>
          <w:sz w:val="26"/>
          <w:szCs w:val="26"/>
        </w:rPr>
      </w:pPr>
      <w:r w:rsidRPr="00F661A9">
        <w:rPr>
          <w:sz w:val="26"/>
          <w:szCs w:val="26"/>
        </w:rPr>
        <w:t xml:space="preserve">«Критерии отбора получателей субсидий, предусмотренные подпунктами б), в) подпункта 2) настоящего пункта, не распространяются на получателей субсидий, созданных в </w:t>
      </w:r>
      <w:r w:rsidR="00945F1E" w:rsidRPr="00F661A9">
        <w:rPr>
          <w:sz w:val="26"/>
          <w:szCs w:val="26"/>
        </w:rPr>
        <w:t>течение двух предшествующих лет</w:t>
      </w:r>
      <w:r w:rsidRPr="00F661A9">
        <w:rPr>
          <w:sz w:val="26"/>
          <w:szCs w:val="26"/>
        </w:rPr>
        <w:t>, предшествующ</w:t>
      </w:r>
      <w:r w:rsidR="00945F1E" w:rsidRPr="00F661A9">
        <w:rPr>
          <w:sz w:val="26"/>
          <w:szCs w:val="26"/>
        </w:rPr>
        <w:t>их</w:t>
      </w:r>
      <w:r w:rsidRPr="00F661A9">
        <w:rPr>
          <w:sz w:val="26"/>
          <w:szCs w:val="26"/>
        </w:rPr>
        <w:t xml:space="preserve"> году, в котором подано заявление, и на получателей субсидий, предусмотренных подпунктом б) подпункта 2) пункта 7 настоящего Порядка</w:t>
      </w:r>
      <w:proofErr w:type="gramStart"/>
      <w:r w:rsidRPr="00F661A9">
        <w:rPr>
          <w:sz w:val="26"/>
          <w:szCs w:val="26"/>
        </w:rPr>
        <w:t>.»;</w:t>
      </w:r>
      <w:proofErr w:type="gramEnd"/>
    </w:p>
    <w:p w:rsidR="00F95EFA" w:rsidRDefault="00F95EFA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в пункте 9:</w:t>
      </w:r>
    </w:p>
    <w:p w:rsidR="007651DC" w:rsidRPr="007651DC" w:rsidRDefault="007651DC" w:rsidP="007651D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в) подпункта 1) слова «</w:t>
      </w:r>
      <w:r w:rsidRPr="007651DC">
        <w:rPr>
          <w:sz w:val="26"/>
          <w:szCs w:val="26"/>
        </w:rPr>
        <w:t>по формам, утверждаемым Министерством сельского хозяйства Российской Федерации</w:t>
      </w:r>
      <w:r>
        <w:rPr>
          <w:sz w:val="26"/>
          <w:szCs w:val="26"/>
        </w:rPr>
        <w:t>» исключить</w:t>
      </w:r>
      <w:r w:rsidRPr="007651DC">
        <w:rPr>
          <w:sz w:val="26"/>
          <w:szCs w:val="26"/>
        </w:rPr>
        <w:t>;</w:t>
      </w:r>
    </w:p>
    <w:p w:rsidR="00F95EFA" w:rsidRDefault="007651DC" w:rsidP="00C8501D">
      <w:pPr>
        <w:pStyle w:val="ConsPlusNormal"/>
        <w:ind w:firstLine="709"/>
        <w:jc w:val="both"/>
        <w:rPr>
          <w:sz w:val="26"/>
          <w:szCs w:val="26"/>
        </w:rPr>
      </w:pPr>
      <w:r w:rsidRPr="007651DC">
        <w:rPr>
          <w:sz w:val="26"/>
          <w:szCs w:val="26"/>
        </w:rPr>
        <w:t xml:space="preserve">в подпункте в) подпункта </w:t>
      </w:r>
      <w:r>
        <w:rPr>
          <w:sz w:val="26"/>
          <w:szCs w:val="26"/>
        </w:rPr>
        <w:t>2</w:t>
      </w:r>
      <w:r w:rsidRPr="007651DC">
        <w:rPr>
          <w:sz w:val="26"/>
          <w:szCs w:val="26"/>
        </w:rPr>
        <w:t>)</w:t>
      </w:r>
      <w:r w:rsidRPr="007651DC">
        <w:t xml:space="preserve"> </w:t>
      </w:r>
      <w:r w:rsidRPr="007651DC">
        <w:rPr>
          <w:sz w:val="26"/>
          <w:szCs w:val="26"/>
        </w:rPr>
        <w:t>слова «не прекратил деятельность» заменить словами «не должен прекратить деятельность»;</w:t>
      </w:r>
    </w:p>
    <w:p w:rsidR="0078749D" w:rsidRDefault="0078749D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6) </w:t>
      </w:r>
      <w:r w:rsidRPr="0078749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84012A" w:rsidRDefault="0084012A" w:rsidP="0084012A">
      <w:pPr>
        <w:pStyle w:val="ConsPlusNormal"/>
        <w:ind w:firstLine="709"/>
        <w:jc w:val="both"/>
        <w:rPr>
          <w:sz w:val="26"/>
          <w:szCs w:val="26"/>
        </w:rPr>
      </w:pPr>
      <w:r w:rsidRPr="0084012A">
        <w:rPr>
          <w:sz w:val="26"/>
          <w:szCs w:val="26"/>
        </w:rPr>
        <w:t xml:space="preserve">«6) наличие не менее 53 гектар площади многолетних плодовых и ягодных </w:t>
      </w:r>
      <w:r w:rsidRPr="004541A3">
        <w:rPr>
          <w:sz w:val="26"/>
          <w:szCs w:val="26"/>
        </w:rPr>
        <w:t>кустарниковых насаждений  за предшествующий год для получателей субсидий, при приобретении сельскохозяйственной техники, сельскохозяйственных машин, оборудования, предусмотренных пункт</w:t>
      </w:r>
      <w:r w:rsidR="004541A3" w:rsidRPr="004541A3">
        <w:rPr>
          <w:sz w:val="26"/>
          <w:szCs w:val="26"/>
        </w:rPr>
        <w:t>ами</w:t>
      </w:r>
      <w:r w:rsidRPr="004541A3">
        <w:rPr>
          <w:sz w:val="26"/>
          <w:szCs w:val="26"/>
        </w:rPr>
        <w:t xml:space="preserve"> 3</w:t>
      </w:r>
      <w:r w:rsidR="004541A3" w:rsidRPr="004541A3">
        <w:rPr>
          <w:sz w:val="26"/>
          <w:szCs w:val="26"/>
        </w:rPr>
        <w:t>, 9</w:t>
      </w:r>
      <w:r w:rsidRPr="004541A3">
        <w:rPr>
          <w:sz w:val="26"/>
          <w:szCs w:val="26"/>
        </w:rPr>
        <w:t xml:space="preserve"> приложения № 1 к настоящему Порядку</w:t>
      </w:r>
      <w:proofErr w:type="gramStart"/>
      <w:r w:rsidRPr="004541A3">
        <w:rPr>
          <w:sz w:val="26"/>
          <w:szCs w:val="26"/>
        </w:rPr>
        <w:t>;»</w:t>
      </w:r>
      <w:proofErr w:type="gramEnd"/>
      <w:r w:rsidRPr="004541A3">
        <w:rPr>
          <w:sz w:val="26"/>
          <w:szCs w:val="26"/>
        </w:rPr>
        <w:t>;</w:t>
      </w:r>
    </w:p>
    <w:p w:rsidR="007651DC" w:rsidRDefault="007651DC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</w:t>
      </w:r>
      <w:r w:rsidR="0078749D">
        <w:rPr>
          <w:sz w:val="26"/>
          <w:szCs w:val="26"/>
        </w:rPr>
        <w:t xml:space="preserve"> 7) признать утратившим</w:t>
      </w:r>
      <w:r>
        <w:rPr>
          <w:sz w:val="26"/>
          <w:szCs w:val="26"/>
        </w:rPr>
        <w:t xml:space="preserve"> силу;</w:t>
      </w:r>
    </w:p>
    <w:p w:rsidR="007651DC" w:rsidRDefault="007651DC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в пункте 10:</w:t>
      </w:r>
    </w:p>
    <w:p w:rsidR="007651DC" w:rsidRDefault="007651DC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первом абзаце слова «не позднее 12 декабря» заменить словами «не позднее </w:t>
      </w:r>
      <w:r w:rsidR="006D5C24">
        <w:rPr>
          <w:sz w:val="26"/>
          <w:szCs w:val="26"/>
        </w:rPr>
        <w:t>2</w:t>
      </w:r>
      <w:r>
        <w:rPr>
          <w:sz w:val="26"/>
          <w:szCs w:val="26"/>
        </w:rPr>
        <w:t xml:space="preserve"> декабря»;</w:t>
      </w:r>
    </w:p>
    <w:p w:rsidR="00314336" w:rsidRDefault="00314336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4):</w:t>
      </w:r>
    </w:p>
    <w:p w:rsidR="007651DC" w:rsidRDefault="007651DC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г)</w:t>
      </w:r>
      <w:r w:rsidR="00F15BE5">
        <w:rPr>
          <w:sz w:val="26"/>
          <w:szCs w:val="26"/>
        </w:rPr>
        <w:t xml:space="preserve"> – </w:t>
      </w:r>
      <w:r w:rsidR="00314336">
        <w:rPr>
          <w:sz w:val="26"/>
          <w:szCs w:val="26"/>
        </w:rPr>
        <w:t>д</w:t>
      </w:r>
      <w:r w:rsidR="00F15BE5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EA4897">
        <w:rPr>
          <w:sz w:val="26"/>
          <w:szCs w:val="26"/>
        </w:rPr>
        <w:t>изложить в следующей редакции:</w:t>
      </w:r>
    </w:p>
    <w:p w:rsidR="00F15BE5" w:rsidRDefault="00EA4897" w:rsidP="00F15BE5">
      <w:pPr>
        <w:pStyle w:val="ConsPlusNormal"/>
        <w:ind w:firstLine="709"/>
        <w:jc w:val="both"/>
        <w:rPr>
          <w:sz w:val="26"/>
          <w:szCs w:val="26"/>
        </w:rPr>
      </w:pPr>
      <w:r w:rsidRPr="00F661A9">
        <w:rPr>
          <w:sz w:val="26"/>
          <w:szCs w:val="26"/>
        </w:rPr>
        <w:t>«г) при приобретении сельскохозяйственной техники, сельскохозяйственных машин, оборудования, предусмотренных пункт</w:t>
      </w:r>
      <w:r w:rsidR="004541A3">
        <w:rPr>
          <w:sz w:val="26"/>
          <w:szCs w:val="26"/>
        </w:rPr>
        <w:t>ами</w:t>
      </w:r>
      <w:r w:rsidRPr="00F661A9">
        <w:rPr>
          <w:sz w:val="26"/>
          <w:szCs w:val="26"/>
        </w:rPr>
        <w:t xml:space="preserve"> 3</w:t>
      </w:r>
      <w:r w:rsidR="004541A3">
        <w:rPr>
          <w:sz w:val="26"/>
          <w:szCs w:val="26"/>
        </w:rPr>
        <w:t>, 9</w:t>
      </w:r>
      <w:r w:rsidRPr="00F661A9">
        <w:rPr>
          <w:sz w:val="26"/>
          <w:szCs w:val="26"/>
        </w:rPr>
        <w:t xml:space="preserve"> приложения № 1 к настоящему Порядку, </w:t>
      </w:r>
      <w:r w:rsidR="0078749D" w:rsidRPr="00F661A9">
        <w:rPr>
          <w:sz w:val="26"/>
          <w:szCs w:val="26"/>
        </w:rPr>
        <w:t xml:space="preserve">получатели субсидии </w:t>
      </w:r>
      <w:r w:rsidRPr="00F661A9">
        <w:rPr>
          <w:sz w:val="26"/>
          <w:szCs w:val="26"/>
        </w:rPr>
        <w:t>дополнительно предоставляют завере</w:t>
      </w:r>
      <w:r w:rsidR="00F15BE5" w:rsidRPr="00F661A9">
        <w:rPr>
          <w:sz w:val="26"/>
          <w:szCs w:val="26"/>
        </w:rPr>
        <w:t>нные получателем субсидии копии отчетов по форме 29-СХ «Сведения о сборе урожая сельскохозяйственных культур», или форма 2-фермер «Сведения о сборе урожая сельскохозяйственных культур» за предшествующий год</w:t>
      </w:r>
      <w:r w:rsidR="00F661A9">
        <w:rPr>
          <w:sz w:val="26"/>
          <w:szCs w:val="26"/>
        </w:rPr>
        <w:t>;</w:t>
      </w:r>
    </w:p>
    <w:p w:rsidR="00022105" w:rsidRPr="00022105" w:rsidRDefault="00314336" w:rsidP="0002210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022105" w:rsidRPr="00022105">
        <w:rPr>
          <w:sz w:val="26"/>
          <w:szCs w:val="26"/>
        </w:rPr>
        <w:t>) при приобретении по импорту (осуществлении ввоза в Российскую Федерацию) получатели субсидии дополнительно представляют заверенные получателем субсидии копии:</w:t>
      </w:r>
    </w:p>
    <w:p w:rsidR="00022105" w:rsidRPr="00022105" w:rsidRDefault="00022105" w:rsidP="00022105">
      <w:pPr>
        <w:pStyle w:val="ConsPlusNormal"/>
        <w:ind w:firstLine="709"/>
        <w:jc w:val="both"/>
        <w:rPr>
          <w:sz w:val="26"/>
          <w:szCs w:val="26"/>
        </w:rPr>
      </w:pPr>
      <w:r w:rsidRPr="00022105">
        <w:rPr>
          <w:sz w:val="26"/>
          <w:szCs w:val="26"/>
        </w:rPr>
        <w:t>заявления на перевод средств</w:t>
      </w:r>
      <w:r w:rsidR="00F15BE5">
        <w:rPr>
          <w:sz w:val="26"/>
          <w:szCs w:val="26"/>
        </w:rPr>
        <w:t xml:space="preserve"> и (или) платежные поручения</w:t>
      </w:r>
      <w:r w:rsidRPr="00022105">
        <w:rPr>
          <w:sz w:val="26"/>
          <w:szCs w:val="26"/>
        </w:rPr>
        <w:t>;</w:t>
      </w:r>
    </w:p>
    <w:p w:rsidR="00022105" w:rsidRPr="00022105" w:rsidRDefault="00022105" w:rsidP="00022105">
      <w:pPr>
        <w:pStyle w:val="ConsPlusNormal"/>
        <w:ind w:firstLine="709"/>
        <w:jc w:val="both"/>
        <w:rPr>
          <w:sz w:val="26"/>
          <w:szCs w:val="26"/>
        </w:rPr>
      </w:pPr>
      <w:r w:rsidRPr="00022105">
        <w:rPr>
          <w:sz w:val="26"/>
          <w:szCs w:val="26"/>
        </w:rPr>
        <w:t>справки о валютных операциях</w:t>
      </w:r>
      <w:r>
        <w:rPr>
          <w:sz w:val="26"/>
          <w:szCs w:val="26"/>
        </w:rPr>
        <w:t xml:space="preserve"> </w:t>
      </w:r>
      <w:r w:rsidR="00F15BE5">
        <w:rPr>
          <w:sz w:val="26"/>
          <w:szCs w:val="26"/>
        </w:rPr>
        <w:t>и (</w:t>
      </w:r>
      <w:r>
        <w:rPr>
          <w:sz w:val="26"/>
          <w:szCs w:val="26"/>
        </w:rPr>
        <w:t>или</w:t>
      </w:r>
      <w:r w:rsidR="00F15BE5">
        <w:rPr>
          <w:sz w:val="26"/>
          <w:szCs w:val="26"/>
        </w:rPr>
        <w:t>)</w:t>
      </w:r>
      <w:r>
        <w:rPr>
          <w:sz w:val="26"/>
          <w:szCs w:val="26"/>
        </w:rPr>
        <w:t xml:space="preserve"> сведения </w:t>
      </w:r>
      <w:r w:rsidRPr="00022105">
        <w:rPr>
          <w:sz w:val="26"/>
          <w:szCs w:val="26"/>
        </w:rPr>
        <w:t>о валютных операциях;</w:t>
      </w:r>
    </w:p>
    <w:p w:rsidR="00022105" w:rsidRPr="00022105" w:rsidRDefault="00022105" w:rsidP="00022105">
      <w:pPr>
        <w:pStyle w:val="ConsPlusNormal"/>
        <w:ind w:firstLine="709"/>
        <w:jc w:val="both"/>
        <w:rPr>
          <w:sz w:val="26"/>
          <w:szCs w:val="26"/>
        </w:rPr>
      </w:pPr>
      <w:r w:rsidRPr="00022105">
        <w:rPr>
          <w:sz w:val="26"/>
          <w:szCs w:val="26"/>
        </w:rPr>
        <w:t>счета-фактуры (инвойса)</w:t>
      </w:r>
      <w:r w:rsidR="00F15BE5">
        <w:rPr>
          <w:sz w:val="26"/>
          <w:szCs w:val="26"/>
        </w:rPr>
        <w:t xml:space="preserve"> и (или) счета-проформы (проформы – инвойса)</w:t>
      </w:r>
      <w:r w:rsidRPr="00022105">
        <w:rPr>
          <w:sz w:val="26"/>
          <w:szCs w:val="26"/>
        </w:rPr>
        <w:t>;</w:t>
      </w:r>
    </w:p>
    <w:p w:rsidR="00022105" w:rsidRPr="00522CF0" w:rsidRDefault="00022105" w:rsidP="00022105">
      <w:pPr>
        <w:pStyle w:val="ConsPlusNormal"/>
        <w:ind w:firstLine="709"/>
        <w:jc w:val="both"/>
        <w:rPr>
          <w:sz w:val="26"/>
          <w:szCs w:val="26"/>
        </w:rPr>
      </w:pPr>
      <w:r w:rsidRPr="00022105">
        <w:rPr>
          <w:sz w:val="26"/>
          <w:szCs w:val="26"/>
        </w:rPr>
        <w:t>таможенных деклараций</w:t>
      </w:r>
      <w:r w:rsidR="00F15BE5">
        <w:rPr>
          <w:sz w:val="26"/>
          <w:szCs w:val="26"/>
        </w:rPr>
        <w:t xml:space="preserve">, за исключением случаев, установленных </w:t>
      </w:r>
      <w:r w:rsidR="00F15BE5" w:rsidRPr="00522CF0">
        <w:rPr>
          <w:sz w:val="26"/>
          <w:szCs w:val="26"/>
        </w:rPr>
        <w:t>федеральным законодательством</w:t>
      </w:r>
      <w:r w:rsidRPr="00522CF0">
        <w:rPr>
          <w:sz w:val="26"/>
          <w:szCs w:val="26"/>
        </w:rPr>
        <w:t>;</w:t>
      </w:r>
    </w:p>
    <w:p w:rsidR="00022105" w:rsidRDefault="00314336" w:rsidP="0002210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022105" w:rsidRPr="00522CF0">
        <w:rPr>
          <w:sz w:val="26"/>
          <w:szCs w:val="26"/>
        </w:rPr>
        <w:t>) получатели субс</w:t>
      </w:r>
      <w:r w:rsidR="001D094B" w:rsidRPr="00522CF0">
        <w:rPr>
          <w:sz w:val="26"/>
          <w:szCs w:val="26"/>
        </w:rPr>
        <w:t xml:space="preserve">идии, </w:t>
      </w:r>
      <w:r w:rsidR="00522CF0" w:rsidRPr="00522CF0">
        <w:rPr>
          <w:sz w:val="26"/>
          <w:szCs w:val="26"/>
        </w:rPr>
        <w:t xml:space="preserve">предусмотренные подпунктом б) подпункта 2) </w:t>
      </w:r>
      <w:r w:rsidR="00522CF0" w:rsidRPr="00522CF0">
        <w:rPr>
          <w:sz w:val="26"/>
          <w:szCs w:val="26"/>
        </w:rPr>
        <w:lastRenderedPageBreak/>
        <w:t>пункта 7 настоящего Порядка,</w:t>
      </w:r>
      <w:r w:rsidR="00022105" w:rsidRPr="00522CF0">
        <w:rPr>
          <w:sz w:val="26"/>
          <w:szCs w:val="26"/>
        </w:rPr>
        <w:t xml:space="preserve"> дополнительно представляют заверенную получателем субсидии копию отчета по форме № </w:t>
      </w:r>
      <w:r w:rsidR="00F15BE5" w:rsidRPr="00522CF0">
        <w:rPr>
          <w:sz w:val="26"/>
          <w:szCs w:val="26"/>
        </w:rPr>
        <w:t>2</w:t>
      </w:r>
      <w:r w:rsidR="00022105" w:rsidRPr="00522CF0">
        <w:rPr>
          <w:sz w:val="26"/>
          <w:szCs w:val="26"/>
        </w:rPr>
        <w:t>-фермер «</w:t>
      </w:r>
      <w:r w:rsidR="00F15BE5" w:rsidRPr="00522CF0">
        <w:rPr>
          <w:sz w:val="26"/>
          <w:szCs w:val="26"/>
        </w:rPr>
        <w:t>Сведения о сборе урожая сельскохозяйственных культур</w:t>
      </w:r>
      <w:r w:rsidR="00022105" w:rsidRPr="00522CF0">
        <w:rPr>
          <w:sz w:val="26"/>
          <w:szCs w:val="26"/>
        </w:rPr>
        <w:t xml:space="preserve">» за </w:t>
      </w:r>
      <w:r w:rsidR="00F15BE5" w:rsidRPr="00522CF0">
        <w:rPr>
          <w:sz w:val="26"/>
          <w:szCs w:val="26"/>
        </w:rPr>
        <w:t>предшествующий</w:t>
      </w:r>
      <w:r w:rsidR="00022105" w:rsidRPr="00522CF0">
        <w:rPr>
          <w:sz w:val="26"/>
          <w:szCs w:val="26"/>
        </w:rPr>
        <w:t xml:space="preserve"> год</w:t>
      </w:r>
      <w:proofErr w:type="gramStart"/>
      <w:r w:rsidR="00022105" w:rsidRPr="00522CF0">
        <w:rPr>
          <w:sz w:val="26"/>
          <w:szCs w:val="26"/>
        </w:rPr>
        <w:t>.»;</w:t>
      </w:r>
      <w:proofErr w:type="gramEnd"/>
    </w:p>
    <w:p w:rsidR="00314336" w:rsidRDefault="00314336" w:rsidP="0002210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ж) признать утратившим силу;</w:t>
      </w:r>
    </w:p>
    <w:p w:rsidR="00022105" w:rsidRDefault="00522CF0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022105">
        <w:rPr>
          <w:sz w:val="26"/>
          <w:szCs w:val="26"/>
        </w:rPr>
        <w:t>пункт 11 изложить в следующей редакции:</w:t>
      </w:r>
    </w:p>
    <w:p w:rsidR="00022105" w:rsidRDefault="00022105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«11.</w:t>
      </w:r>
      <w:r w:rsidRPr="00022105">
        <w:rPr>
          <w:sz w:val="26"/>
          <w:szCs w:val="26"/>
        </w:rPr>
        <w:t xml:space="preserve"> Направления</w:t>
      </w:r>
      <w:r>
        <w:rPr>
          <w:sz w:val="26"/>
          <w:szCs w:val="26"/>
        </w:rPr>
        <w:t>ми</w:t>
      </w:r>
      <w:r w:rsidRPr="00022105">
        <w:rPr>
          <w:sz w:val="26"/>
          <w:szCs w:val="26"/>
        </w:rPr>
        <w:t xml:space="preserve"> затрат, на возмещение которых предоставляется субсидия, </w:t>
      </w:r>
      <w:r>
        <w:rPr>
          <w:sz w:val="26"/>
          <w:szCs w:val="26"/>
        </w:rPr>
        <w:t>является</w:t>
      </w:r>
      <w:r w:rsidR="00F15BE5">
        <w:rPr>
          <w:sz w:val="26"/>
          <w:szCs w:val="26"/>
        </w:rPr>
        <w:t xml:space="preserve"> возмещение части затрат, предусмотренных пунктом 3 настоящего Порядка</w:t>
      </w:r>
      <w:proofErr w:type="gramStart"/>
      <w:r w:rsidR="00F15BE5">
        <w:rPr>
          <w:sz w:val="26"/>
          <w:szCs w:val="26"/>
        </w:rPr>
        <w:t>.»;</w:t>
      </w:r>
      <w:proofErr w:type="gramEnd"/>
    </w:p>
    <w:p w:rsidR="00022105" w:rsidRDefault="00522CF0" w:rsidP="0002210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22105">
        <w:rPr>
          <w:sz w:val="26"/>
          <w:szCs w:val="26"/>
        </w:rPr>
        <w:t>) в пункте 13 слова «в течение 3 рабочих» заменить словами «в течение 15 рабочих»;</w:t>
      </w:r>
    </w:p>
    <w:p w:rsidR="00022105" w:rsidRDefault="00522CF0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C4609">
        <w:rPr>
          <w:sz w:val="26"/>
          <w:szCs w:val="26"/>
        </w:rPr>
        <w:t>) пункты 15 – 18 дополнить абзацами следующего содержания:</w:t>
      </w:r>
    </w:p>
    <w:p w:rsidR="00EC4609" w:rsidRDefault="00EC4609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4609">
        <w:rPr>
          <w:sz w:val="26"/>
          <w:szCs w:val="26"/>
        </w:rPr>
        <w:t>Для получателей субсидий,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статьей 145 Налоговог</w:t>
      </w:r>
      <w:r>
        <w:rPr>
          <w:sz w:val="26"/>
          <w:szCs w:val="26"/>
        </w:rPr>
        <w:t>о кодекса Российской Федерации в</w:t>
      </w:r>
      <w:r w:rsidRPr="00EC4609">
        <w:rPr>
          <w:sz w:val="26"/>
          <w:szCs w:val="26"/>
        </w:rPr>
        <w:t xml:space="preserve"> размер субсидии включа</w:t>
      </w:r>
      <w:r>
        <w:rPr>
          <w:sz w:val="26"/>
          <w:szCs w:val="26"/>
        </w:rPr>
        <w:t>ется</w:t>
      </w:r>
      <w:r w:rsidRPr="00EC4609">
        <w:rPr>
          <w:sz w:val="26"/>
          <w:szCs w:val="26"/>
        </w:rPr>
        <w:t xml:space="preserve"> сумм</w:t>
      </w:r>
      <w:r>
        <w:rPr>
          <w:sz w:val="26"/>
          <w:szCs w:val="26"/>
        </w:rPr>
        <w:t>а</w:t>
      </w:r>
      <w:r w:rsidRPr="00EC4609">
        <w:rPr>
          <w:sz w:val="26"/>
          <w:szCs w:val="26"/>
        </w:rPr>
        <w:t xml:space="preserve"> налога на добавленную стоимость</w:t>
      </w:r>
      <w:proofErr w:type="gramStart"/>
      <w:r w:rsidRPr="00EC4609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EC4609" w:rsidRDefault="00522CF0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EC4609">
        <w:rPr>
          <w:sz w:val="26"/>
          <w:szCs w:val="26"/>
        </w:rPr>
        <w:t>) в абзаце четвертом пункта 16 слова «согласно приложению» заменить словами «согласно приложению № 1»;</w:t>
      </w:r>
    </w:p>
    <w:p w:rsidR="00EC4609" w:rsidRDefault="00522CF0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C4609">
        <w:rPr>
          <w:sz w:val="26"/>
          <w:szCs w:val="26"/>
        </w:rPr>
        <w:t>) пункт 19 изложить в следующей редакции:</w:t>
      </w:r>
    </w:p>
    <w:p w:rsidR="00186306" w:rsidRPr="006D5C24" w:rsidRDefault="00EC4609" w:rsidP="00186306">
      <w:pPr>
        <w:pStyle w:val="ConsPlusNormal"/>
        <w:ind w:firstLine="709"/>
        <w:jc w:val="both"/>
        <w:rPr>
          <w:sz w:val="26"/>
          <w:szCs w:val="26"/>
        </w:rPr>
      </w:pPr>
      <w:r w:rsidRPr="006D5C24">
        <w:rPr>
          <w:sz w:val="26"/>
          <w:szCs w:val="26"/>
        </w:rPr>
        <w:t xml:space="preserve"> </w:t>
      </w:r>
      <w:r w:rsidR="00186306" w:rsidRPr="006D5C24">
        <w:rPr>
          <w:sz w:val="26"/>
          <w:szCs w:val="26"/>
        </w:rPr>
        <w:t>«19. Субсидия по направлению, предусмотренному подпунктом 1) пункта 3 настоящего Порядка, предоставляется по затратам, произведенным получателем субсидии с 1 октября предшествующего года по 30 сентября текущего года.</w:t>
      </w:r>
    </w:p>
    <w:p w:rsidR="00186306" w:rsidRPr="006D5C24" w:rsidRDefault="00186306" w:rsidP="00186306">
      <w:pPr>
        <w:pStyle w:val="ConsPlusNormal"/>
        <w:ind w:firstLine="709"/>
        <w:jc w:val="both"/>
        <w:rPr>
          <w:sz w:val="26"/>
          <w:szCs w:val="26"/>
        </w:rPr>
      </w:pPr>
      <w:r w:rsidRPr="006D5C24">
        <w:rPr>
          <w:sz w:val="26"/>
          <w:szCs w:val="26"/>
        </w:rPr>
        <w:t>Субсидия по направлению, предусмотренному подпунктом 2) пункта 3 настоящего Порядка, предоставляется по затратам, произведенным получателями субсидий с 1 октября предшествующего года по 30 сентября текущего года, за исключением:</w:t>
      </w:r>
    </w:p>
    <w:p w:rsidR="00186306" w:rsidRPr="006D5C24" w:rsidRDefault="00186306" w:rsidP="00186306">
      <w:pPr>
        <w:pStyle w:val="ConsPlusNormal"/>
        <w:ind w:firstLine="709"/>
        <w:jc w:val="both"/>
        <w:rPr>
          <w:sz w:val="26"/>
          <w:szCs w:val="26"/>
        </w:rPr>
      </w:pPr>
      <w:r w:rsidRPr="006D5C24">
        <w:rPr>
          <w:sz w:val="26"/>
          <w:szCs w:val="26"/>
        </w:rPr>
        <w:t xml:space="preserve">1) затрат на приобретение </w:t>
      </w:r>
      <w:r w:rsidR="006D5C24" w:rsidRPr="006D5C24">
        <w:rPr>
          <w:sz w:val="26"/>
          <w:szCs w:val="26"/>
        </w:rPr>
        <w:t xml:space="preserve">сельскохозяйственной техники, </w:t>
      </w:r>
      <w:r w:rsidRPr="006D5C24">
        <w:rPr>
          <w:sz w:val="26"/>
          <w:szCs w:val="26"/>
        </w:rPr>
        <w:t>оборудования, предусмотренн</w:t>
      </w:r>
      <w:r w:rsidR="006D5C24" w:rsidRPr="006D5C24">
        <w:rPr>
          <w:sz w:val="26"/>
          <w:szCs w:val="26"/>
        </w:rPr>
        <w:t>ых</w:t>
      </w:r>
      <w:r w:rsidRPr="006D5C24">
        <w:rPr>
          <w:sz w:val="26"/>
          <w:szCs w:val="26"/>
        </w:rPr>
        <w:t xml:space="preserve"> пункт</w:t>
      </w:r>
      <w:r w:rsidR="006D5C24" w:rsidRPr="006D5C24">
        <w:rPr>
          <w:sz w:val="26"/>
          <w:szCs w:val="26"/>
        </w:rPr>
        <w:t>ами</w:t>
      </w:r>
      <w:r w:rsidRPr="006D5C24">
        <w:rPr>
          <w:sz w:val="26"/>
          <w:szCs w:val="26"/>
        </w:rPr>
        <w:t xml:space="preserve"> </w:t>
      </w:r>
      <w:r w:rsidR="006D5C24" w:rsidRPr="006D5C24">
        <w:rPr>
          <w:sz w:val="26"/>
          <w:szCs w:val="26"/>
        </w:rPr>
        <w:t>1, 2</w:t>
      </w:r>
      <w:r w:rsidRPr="006D5C24">
        <w:rPr>
          <w:sz w:val="26"/>
          <w:szCs w:val="26"/>
        </w:rPr>
        <w:t xml:space="preserve"> приложения №</w:t>
      </w:r>
      <w:r w:rsidR="0055140D" w:rsidRPr="006D5C24">
        <w:rPr>
          <w:sz w:val="26"/>
          <w:szCs w:val="26"/>
        </w:rPr>
        <w:t xml:space="preserve"> 1 к настоящему Порядку </w:t>
      </w:r>
      <w:r w:rsidRPr="006D5C24">
        <w:rPr>
          <w:sz w:val="26"/>
          <w:szCs w:val="26"/>
        </w:rPr>
        <w:t xml:space="preserve">(субсидия предоставляется по затратам, произведенным получателями субсидий с 1 </w:t>
      </w:r>
      <w:r w:rsidR="006D5C24" w:rsidRPr="006D5C24">
        <w:rPr>
          <w:sz w:val="26"/>
          <w:szCs w:val="26"/>
        </w:rPr>
        <w:t>октября</w:t>
      </w:r>
      <w:r w:rsidRPr="006D5C24">
        <w:rPr>
          <w:sz w:val="26"/>
          <w:szCs w:val="26"/>
        </w:rPr>
        <w:t xml:space="preserve"> по </w:t>
      </w:r>
      <w:r w:rsidR="006D5C24" w:rsidRPr="006D5C24">
        <w:rPr>
          <w:sz w:val="26"/>
          <w:szCs w:val="26"/>
        </w:rPr>
        <w:t>3</w:t>
      </w:r>
      <w:r w:rsidRPr="006D5C24">
        <w:rPr>
          <w:sz w:val="26"/>
          <w:szCs w:val="26"/>
        </w:rPr>
        <w:t xml:space="preserve">1 декабря </w:t>
      </w:r>
      <w:r w:rsidR="006D5C24" w:rsidRPr="006D5C24">
        <w:rPr>
          <w:sz w:val="26"/>
          <w:szCs w:val="26"/>
        </w:rPr>
        <w:t>предшествующего</w:t>
      </w:r>
      <w:r w:rsidRPr="006D5C24">
        <w:rPr>
          <w:sz w:val="26"/>
          <w:szCs w:val="26"/>
        </w:rPr>
        <w:t xml:space="preserve"> года);</w:t>
      </w:r>
    </w:p>
    <w:p w:rsidR="00186306" w:rsidRDefault="00186306" w:rsidP="00186306">
      <w:pPr>
        <w:pStyle w:val="ConsPlusNormal"/>
        <w:ind w:firstLine="709"/>
        <w:jc w:val="both"/>
        <w:rPr>
          <w:sz w:val="26"/>
          <w:szCs w:val="26"/>
        </w:rPr>
      </w:pPr>
      <w:r w:rsidRPr="006D5C24">
        <w:rPr>
          <w:sz w:val="26"/>
          <w:szCs w:val="26"/>
        </w:rPr>
        <w:t xml:space="preserve">2) затрат на приобретение </w:t>
      </w:r>
      <w:r w:rsidR="006D5C24" w:rsidRPr="006D5C24">
        <w:rPr>
          <w:sz w:val="26"/>
          <w:szCs w:val="26"/>
        </w:rPr>
        <w:t xml:space="preserve">сельскохозяйственной техники, сельскохозяйственных машин, </w:t>
      </w:r>
      <w:r w:rsidR="006D5C24" w:rsidRPr="00522CF0">
        <w:rPr>
          <w:sz w:val="26"/>
          <w:szCs w:val="26"/>
        </w:rPr>
        <w:t xml:space="preserve">оборудования, </w:t>
      </w:r>
      <w:r w:rsidRPr="00522CF0">
        <w:rPr>
          <w:sz w:val="26"/>
          <w:szCs w:val="26"/>
        </w:rPr>
        <w:t xml:space="preserve">предусмотренного пунктом </w:t>
      </w:r>
      <w:r w:rsidR="006D5C24" w:rsidRPr="00522CF0">
        <w:rPr>
          <w:sz w:val="26"/>
          <w:szCs w:val="26"/>
        </w:rPr>
        <w:t>3</w:t>
      </w:r>
      <w:r w:rsidRPr="00522CF0">
        <w:rPr>
          <w:sz w:val="26"/>
          <w:szCs w:val="26"/>
        </w:rPr>
        <w:t xml:space="preserve"> приложения № 1 к настоящему Порядку (субсидия предоставляется</w:t>
      </w:r>
      <w:r w:rsidRPr="006D5C24">
        <w:rPr>
          <w:sz w:val="26"/>
          <w:szCs w:val="26"/>
        </w:rPr>
        <w:t xml:space="preserve"> по затратам, произведенным получателями субсидий с 1 </w:t>
      </w:r>
      <w:r w:rsidR="00F15BE5">
        <w:rPr>
          <w:sz w:val="26"/>
          <w:szCs w:val="26"/>
        </w:rPr>
        <w:t>мая</w:t>
      </w:r>
      <w:r w:rsidR="006D5C24" w:rsidRPr="006D5C24">
        <w:rPr>
          <w:sz w:val="26"/>
          <w:szCs w:val="26"/>
        </w:rPr>
        <w:t xml:space="preserve"> предшествующего года</w:t>
      </w:r>
      <w:r w:rsidRPr="006D5C24">
        <w:rPr>
          <w:sz w:val="26"/>
          <w:szCs w:val="26"/>
        </w:rPr>
        <w:t xml:space="preserve"> по 1 декабря </w:t>
      </w:r>
      <w:r w:rsidR="006D5C24" w:rsidRPr="006D5C24">
        <w:rPr>
          <w:sz w:val="26"/>
          <w:szCs w:val="26"/>
        </w:rPr>
        <w:t>текущего</w:t>
      </w:r>
      <w:r w:rsidRPr="006D5C24">
        <w:rPr>
          <w:sz w:val="26"/>
          <w:szCs w:val="26"/>
        </w:rPr>
        <w:t xml:space="preserve"> года)</w:t>
      </w:r>
      <w:r w:rsidR="006D5C24">
        <w:rPr>
          <w:sz w:val="26"/>
          <w:szCs w:val="26"/>
        </w:rPr>
        <w:t>;</w:t>
      </w:r>
    </w:p>
    <w:p w:rsidR="006D5C24" w:rsidRPr="00522CF0" w:rsidRDefault="006D5C24" w:rsidP="00186306">
      <w:pPr>
        <w:pStyle w:val="ConsPlusNormal"/>
        <w:ind w:firstLine="709"/>
        <w:jc w:val="both"/>
        <w:rPr>
          <w:sz w:val="26"/>
          <w:szCs w:val="26"/>
        </w:rPr>
      </w:pPr>
      <w:r w:rsidRPr="00522CF0">
        <w:rPr>
          <w:sz w:val="26"/>
          <w:szCs w:val="26"/>
        </w:rPr>
        <w:t xml:space="preserve">3) затрат на приобретение сельскохозяйственного оборудования, предусмотренного пунктом </w:t>
      </w:r>
      <w:r w:rsidR="00522CF0" w:rsidRPr="00522CF0">
        <w:rPr>
          <w:sz w:val="26"/>
          <w:szCs w:val="26"/>
        </w:rPr>
        <w:t>6</w:t>
      </w:r>
      <w:r w:rsidRPr="00522CF0">
        <w:rPr>
          <w:sz w:val="26"/>
          <w:szCs w:val="26"/>
        </w:rPr>
        <w:t xml:space="preserve"> приложения № 1 к настоящему Порядку (субсидия предоставляется по затратам, произведенным получателями субсидий с 1 </w:t>
      </w:r>
      <w:r w:rsidR="00522CF0" w:rsidRPr="00522CF0">
        <w:rPr>
          <w:sz w:val="26"/>
          <w:szCs w:val="26"/>
        </w:rPr>
        <w:t>января предшествующего года</w:t>
      </w:r>
      <w:r w:rsidRPr="00522CF0">
        <w:rPr>
          <w:sz w:val="26"/>
          <w:szCs w:val="26"/>
        </w:rPr>
        <w:t xml:space="preserve"> по </w:t>
      </w:r>
      <w:r w:rsidR="00D87E86" w:rsidRPr="00522CF0">
        <w:rPr>
          <w:sz w:val="26"/>
          <w:szCs w:val="26"/>
        </w:rPr>
        <w:t xml:space="preserve">1 </w:t>
      </w:r>
      <w:r w:rsidR="00522CF0" w:rsidRPr="00522CF0">
        <w:rPr>
          <w:sz w:val="26"/>
          <w:szCs w:val="26"/>
        </w:rPr>
        <w:t>марта</w:t>
      </w:r>
      <w:r w:rsidRPr="00522CF0">
        <w:rPr>
          <w:sz w:val="26"/>
          <w:szCs w:val="26"/>
        </w:rPr>
        <w:t xml:space="preserve"> </w:t>
      </w:r>
      <w:r w:rsidR="00D87E86" w:rsidRPr="00522CF0">
        <w:rPr>
          <w:sz w:val="26"/>
          <w:szCs w:val="26"/>
        </w:rPr>
        <w:t>текущего</w:t>
      </w:r>
      <w:r w:rsidRPr="00522CF0">
        <w:rPr>
          <w:sz w:val="26"/>
          <w:szCs w:val="26"/>
        </w:rPr>
        <w:t xml:space="preserve"> года).</w:t>
      </w:r>
    </w:p>
    <w:p w:rsidR="00186306" w:rsidRDefault="00186306" w:rsidP="00186306">
      <w:pPr>
        <w:pStyle w:val="ConsPlusNormal"/>
        <w:ind w:firstLine="709"/>
        <w:jc w:val="both"/>
        <w:rPr>
          <w:sz w:val="26"/>
          <w:szCs w:val="26"/>
        </w:rPr>
      </w:pPr>
      <w:r w:rsidRPr="006D5C24">
        <w:rPr>
          <w:sz w:val="26"/>
          <w:szCs w:val="26"/>
        </w:rPr>
        <w:t xml:space="preserve">Субсидии </w:t>
      </w:r>
      <w:r w:rsidR="00ED707A" w:rsidRPr="006D5C24">
        <w:rPr>
          <w:sz w:val="26"/>
          <w:szCs w:val="26"/>
        </w:rPr>
        <w:t>по направлени</w:t>
      </w:r>
      <w:r w:rsidR="00474AB8">
        <w:rPr>
          <w:sz w:val="26"/>
          <w:szCs w:val="26"/>
        </w:rPr>
        <w:t>ям</w:t>
      </w:r>
      <w:r w:rsidR="00ED707A" w:rsidRPr="006D5C24">
        <w:rPr>
          <w:sz w:val="26"/>
          <w:szCs w:val="26"/>
        </w:rPr>
        <w:t>, предусмотренн</w:t>
      </w:r>
      <w:r w:rsidR="00474AB8">
        <w:rPr>
          <w:sz w:val="26"/>
          <w:szCs w:val="26"/>
        </w:rPr>
        <w:t>ым</w:t>
      </w:r>
      <w:r w:rsidR="00ED707A" w:rsidRPr="006D5C24">
        <w:rPr>
          <w:sz w:val="26"/>
          <w:szCs w:val="26"/>
        </w:rPr>
        <w:t xml:space="preserve"> подпунктом 3)</w:t>
      </w:r>
      <w:r w:rsidR="00474AB8">
        <w:rPr>
          <w:sz w:val="26"/>
          <w:szCs w:val="26"/>
        </w:rPr>
        <w:t>, 4)</w:t>
      </w:r>
      <w:r w:rsidR="00ED707A" w:rsidRPr="006D5C24">
        <w:rPr>
          <w:sz w:val="26"/>
          <w:szCs w:val="26"/>
        </w:rPr>
        <w:t xml:space="preserve"> </w:t>
      </w:r>
      <w:r w:rsidRPr="006D5C24">
        <w:rPr>
          <w:sz w:val="26"/>
          <w:szCs w:val="26"/>
        </w:rPr>
        <w:t xml:space="preserve">пункта 3 настоящего Порядка, предоставляются по затратам, произведенным получателем субсидии с 1 </w:t>
      </w:r>
      <w:r w:rsidR="00474AB8">
        <w:rPr>
          <w:sz w:val="26"/>
          <w:szCs w:val="26"/>
        </w:rPr>
        <w:t>октября</w:t>
      </w:r>
      <w:r w:rsidRPr="006D5C24">
        <w:rPr>
          <w:sz w:val="26"/>
          <w:szCs w:val="26"/>
        </w:rPr>
        <w:t xml:space="preserve"> предшествующего года</w:t>
      </w:r>
      <w:r w:rsidR="00ED707A" w:rsidRPr="006D5C24">
        <w:rPr>
          <w:sz w:val="26"/>
          <w:szCs w:val="26"/>
        </w:rPr>
        <w:t xml:space="preserve"> по 30 сентября текущего года.</w:t>
      </w:r>
    </w:p>
    <w:p w:rsidR="00D87E86" w:rsidRPr="006D5C24" w:rsidRDefault="00D87E86" w:rsidP="00186306">
      <w:pPr>
        <w:pStyle w:val="ConsPlusNormal"/>
        <w:ind w:firstLine="709"/>
        <w:jc w:val="both"/>
        <w:rPr>
          <w:sz w:val="26"/>
          <w:szCs w:val="26"/>
        </w:rPr>
      </w:pPr>
      <w:r w:rsidRPr="004541A3">
        <w:rPr>
          <w:sz w:val="26"/>
          <w:szCs w:val="26"/>
        </w:rPr>
        <w:t xml:space="preserve">Субсидия по направлению, предусмотренному подпунктом 2) пункта 3 настоящего Порядка, предоставляется в объеме не более 10 млн. рублей в год на одного получателя субсидии по видам сельскохозяйственной техники и оборудования, предусмотренного пунктами 1 - </w:t>
      </w:r>
      <w:r w:rsidR="00522CF0" w:rsidRPr="004541A3">
        <w:rPr>
          <w:sz w:val="26"/>
          <w:szCs w:val="26"/>
        </w:rPr>
        <w:t>5</w:t>
      </w:r>
      <w:r w:rsidR="004541A3" w:rsidRPr="004541A3">
        <w:rPr>
          <w:sz w:val="26"/>
          <w:szCs w:val="26"/>
        </w:rPr>
        <w:t>, 7 - 9</w:t>
      </w:r>
      <w:r w:rsidRPr="004541A3">
        <w:rPr>
          <w:sz w:val="26"/>
          <w:szCs w:val="26"/>
        </w:rPr>
        <w:t xml:space="preserve"> приложения № 1 к настоящему Порядку.</w:t>
      </w:r>
    </w:p>
    <w:p w:rsidR="00186306" w:rsidRPr="006D5C24" w:rsidRDefault="00186306" w:rsidP="00186306">
      <w:pPr>
        <w:pStyle w:val="ConsPlusNormal"/>
        <w:ind w:firstLine="709"/>
        <w:jc w:val="both"/>
        <w:rPr>
          <w:sz w:val="26"/>
          <w:szCs w:val="26"/>
        </w:rPr>
      </w:pPr>
      <w:r w:rsidRPr="006D5C24">
        <w:rPr>
          <w:sz w:val="26"/>
          <w:szCs w:val="26"/>
        </w:rPr>
        <w:t>Повторное предоставление субсидий в целях возмещения одних и тех же затрат не допускается</w:t>
      </w:r>
      <w:proofErr w:type="gramStart"/>
      <w:r w:rsidRPr="006D5C24">
        <w:rPr>
          <w:sz w:val="26"/>
          <w:szCs w:val="26"/>
        </w:rPr>
        <w:t>.»;</w:t>
      </w:r>
      <w:proofErr w:type="gramEnd"/>
    </w:p>
    <w:p w:rsidR="00124750" w:rsidRPr="006D5C24" w:rsidRDefault="00522CF0" w:rsidP="00643A0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="00EC4609" w:rsidRPr="006D5C24">
        <w:rPr>
          <w:sz w:val="26"/>
          <w:szCs w:val="26"/>
        </w:rPr>
        <w:t xml:space="preserve">) </w:t>
      </w:r>
      <w:r w:rsidR="00124750" w:rsidRPr="006D5C24">
        <w:rPr>
          <w:sz w:val="26"/>
          <w:szCs w:val="26"/>
        </w:rPr>
        <w:t>пункты 21, 22, 23  изложить в следующей редакции:</w:t>
      </w:r>
    </w:p>
    <w:p w:rsidR="00124750" w:rsidRPr="00124750" w:rsidRDefault="00124750" w:rsidP="00124750">
      <w:pPr>
        <w:pStyle w:val="ConsPlusNormal"/>
        <w:ind w:firstLine="709"/>
        <w:jc w:val="both"/>
        <w:rPr>
          <w:sz w:val="26"/>
          <w:szCs w:val="26"/>
        </w:rPr>
      </w:pPr>
      <w:r w:rsidRPr="006D5C24">
        <w:rPr>
          <w:sz w:val="26"/>
          <w:szCs w:val="26"/>
        </w:rPr>
        <w:t>«21. В Соглашение обязательно включается обязательство получателя субсидии</w:t>
      </w:r>
      <w:r w:rsidRPr="00124750">
        <w:rPr>
          <w:sz w:val="26"/>
          <w:szCs w:val="26"/>
        </w:rPr>
        <w:t xml:space="preserve"> уведомлять Департамент о расторжении, изменении договоров, возмещение затрат по которым осуществляется за счет средств субсидии.</w:t>
      </w:r>
    </w:p>
    <w:p w:rsidR="00124750" w:rsidRPr="00124750" w:rsidRDefault="00124750" w:rsidP="00124750">
      <w:pPr>
        <w:pStyle w:val="ConsPlusNormal"/>
        <w:ind w:firstLine="709"/>
        <w:jc w:val="both"/>
        <w:rPr>
          <w:sz w:val="26"/>
          <w:szCs w:val="26"/>
        </w:rPr>
      </w:pPr>
      <w:r w:rsidRPr="00124750">
        <w:rPr>
          <w:sz w:val="26"/>
          <w:szCs w:val="26"/>
        </w:rPr>
        <w:t>22. Департамент перечисляет субсидию на расчетный счет, открытый получателю субсидии в кредитной организации, не позднее 10 рабочих дней со дня принятия решения о предоставлении субсидии</w:t>
      </w:r>
      <w:r>
        <w:rPr>
          <w:sz w:val="26"/>
          <w:szCs w:val="26"/>
        </w:rPr>
        <w:t>.</w:t>
      </w:r>
    </w:p>
    <w:p w:rsidR="00EC4609" w:rsidRDefault="00124750" w:rsidP="00643A00">
      <w:pPr>
        <w:pStyle w:val="ConsPlusNormal"/>
        <w:ind w:firstLine="709"/>
        <w:jc w:val="both"/>
        <w:rPr>
          <w:sz w:val="26"/>
          <w:szCs w:val="26"/>
        </w:rPr>
      </w:pPr>
      <w:r w:rsidRPr="00124750">
        <w:rPr>
          <w:sz w:val="26"/>
          <w:szCs w:val="26"/>
        </w:rPr>
        <w:t>23. После подписания Соглашения Департамент его нумерует и регистрирует в электронном виде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</w:t>
      </w:r>
      <w:proofErr w:type="gramStart"/>
      <w:r w:rsidRPr="00124750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124750" w:rsidRDefault="00522CF0" w:rsidP="00643A0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24750" w:rsidRPr="006D5C24">
        <w:rPr>
          <w:sz w:val="26"/>
          <w:szCs w:val="26"/>
        </w:rPr>
        <w:t>) в пункте 24-1 слова «Показателями результата» заменить словами «Показателями,  необходимым для достижения результата предоставления субсидии (далее – показатели результата)»;</w:t>
      </w:r>
    </w:p>
    <w:p w:rsidR="00124750" w:rsidRPr="00124750" w:rsidRDefault="00522CF0" w:rsidP="0012475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4750">
        <w:rPr>
          <w:sz w:val="26"/>
          <w:szCs w:val="26"/>
        </w:rPr>
        <w:t>) В</w:t>
      </w:r>
      <w:r w:rsidR="00124750" w:rsidRPr="00124750">
        <w:rPr>
          <w:sz w:val="26"/>
          <w:szCs w:val="26"/>
        </w:rPr>
        <w:t>иды</w:t>
      </w:r>
      <w:r w:rsidR="00124750">
        <w:rPr>
          <w:sz w:val="26"/>
          <w:szCs w:val="26"/>
        </w:rPr>
        <w:t xml:space="preserve"> </w:t>
      </w:r>
      <w:r w:rsidR="00124750" w:rsidRPr="00124750">
        <w:rPr>
          <w:sz w:val="26"/>
          <w:szCs w:val="26"/>
        </w:rPr>
        <w:t>сельскохозяйственной техники и оборудования и ставки</w:t>
      </w:r>
      <w:r w:rsidR="00124750">
        <w:rPr>
          <w:sz w:val="26"/>
          <w:szCs w:val="26"/>
        </w:rPr>
        <w:t xml:space="preserve"> </w:t>
      </w:r>
      <w:r w:rsidR="00124750" w:rsidRPr="00124750">
        <w:rPr>
          <w:sz w:val="26"/>
          <w:szCs w:val="26"/>
        </w:rPr>
        <w:t>субсидии на возмещение части затрат на приобретение</w:t>
      </w:r>
      <w:r w:rsidR="00124750">
        <w:rPr>
          <w:sz w:val="26"/>
          <w:szCs w:val="26"/>
        </w:rPr>
        <w:t xml:space="preserve"> </w:t>
      </w:r>
      <w:r w:rsidR="00124750" w:rsidRPr="00124750">
        <w:rPr>
          <w:sz w:val="26"/>
          <w:szCs w:val="26"/>
        </w:rPr>
        <w:t>сельскохозяйственной техники и оборудования</w:t>
      </w:r>
      <w:r w:rsidR="00124750">
        <w:rPr>
          <w:sz w:val="26"/>
          <w:szCs w:val="26"/>
        </w:rPr>
        <w:t xml:space="preserve"> (приложение № 1) изложить в новой редакции согласно приложению № 1 к настоящему постановлению;</w:t>
      </w:r>
    </w:p>
    <w:p w:rsidR="00945F1E" w:rsidRDefault="00522CF0" w:rsidP="00945F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24750" w:rsidRPr="00124750">
        <w:rPr>
          <w:sz w:val="26"/>
          <w:szCs w:val="26"/>
        </w:rPr>
        <w:t xml:space="preserve">)   </w:t>
      </w:r>
      <w:r w:rsidR="00945F1E">
        <w:rPr>
          <w:sz w:val="26"/>
          <w:szCs w:val="26"/>
        </w:rPr>
        <w:t>П</w:t>
      </w:r>
      <w:r w:rsidR="00945F1E" w:rsidRPr="00945F1E">
        <w:rPr>
          <w:sz w:val="26"/>
          <w:szCs w:val="26"/>
        </w:rPr>
        <w:t>орядок</w:t>
      </w:r>
      <w:r w:rsidR="00945F1E">
        <w:rPr>
          <w:sz w:val="26"/>
          <w:szCs w:val="26"/>
        </w:rPr>
        <w:t xml:space="preserve"> </w:t>
      </w:r>
      <w:r w:rsidR="00945F1E" w:rsidRPr="00945F1E">
        <w:rPr>
          <w:sz w:val="26"/>
          <w:szCs w:val="26"/>
        </w:rPr>
        <w:t>проведения конкурсного отбора инвестиционных проектов</w:t>
      </w:r>
      <w:r w:rsidR="00945F1E">
        <w:rPr>
          <w:sz w:val="26"/>
          <w:szCs w:val="26"/>
        </w:rPr>
        <w:t xml:space="preserve"> </w:t>
      </w:r>
      <w:r w:rsidR="00945F1E" w:rsidRPr="00945F1E">
        <w:rPr>
          <w:sz w:val="26"/>
          <w:szCs w:val="26"/>
        </w:rPr>
        <w:t xml:space="preserve">в сфере сельскохозяйственного производства </w:t>
      </w:r>
      <w:r w:rsidR="00945F1E">
        <w:rPr>
          <w:sz w:val="26"/>
          <w:szCs w:val="26"/>
        </w:rPr>
        <w:t>Т</w:t>
      </w:r>
      <w:r w:rsidR="00945F1E" w:rsidRPr="00945F1E">
        <w:rPr>
          <w:sz w:val="26"/>
          <w:szCs w:val="26"/>
        </w:rPr>
        <w:t>омской области</w:t>
      </w:r>
      <w:r w:rsidR="00945F1E" w:rsidRPr="00124750">
        <w:rPr>
          <w:sz w:val="26"/>
          <w:szCs w:val="26"/>
        </w:rPr>
        <w:t xml:space="preserve"> </w:t>
      </w:r>
      <w:r w:rsidR="00474AB8">
        <w:rPr>
          <w:sz w:val="26"/>
          <w:szCs w:val="26"/>
        </w:rPr>
        <w:t>(</w:t>
      </w:r>
      <w:r w:rsidR="00945F1E">
        <w:rPr>
          <w:sz w:val="26"/>
          <w:szCs w:val="26"/>
        </w:rPr>
        <w:t>приложение № 2</w:t>
      </w:r>
      <w:r w:rsidR="00474AB8">
        <w:rPr>
          <w:sz w:val="26"/>
          <w:szCs w:val="26"/>
        </w:rPr>
        <w:t>) признать утратившим силу;</w:t>
      </w:r>
    </w:p>
    <w:p w:rsidR="00124750" w:rsidRDefault="00522CF0" w:rsidP="0012475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45F1E">
        <w:rPr>
          <w:sz w:val="26"/>
          <w:szCs w:val="26"/>
        </w:rPr>
        <w:t>)</w:t>
      </w:r>
      <w:r w:rsidR="00124750" w:rsidRPr="00124750">
        <w:rPr>
          <w:sz w:val="26"/>
          <w:szCs w:val="26"/>
        </w:rPr>
        <w:t xml:space="preserve"> форму отчета о достижении результата, показателя результата (приложение № </w:t>
      </w:r>
      <w:r w:rsidR="00124750">
        <w:rPr>
          <w:sz w:val="26"/>
          <w:szCs w:val="26"/>
        </w:rPr>
        <w:t>3</w:t>
      </w:r>
      <w:r w:rsidR="00124750" w:rsidRPr="00124750">
        <w:rPr>
          <w:sz w:val="26"/>
          <w:szCs w:val="26"/>
        </w:rPr>
        <w:t xml:space="preserve"> к Порядку) изложить в новой редакции согласно приложению     № </w:t>
      </w:r>
      <w:r w:rsidR="00124750">
        <w:rPr>
          <w:sz w:val="26"/>
          <w:szCs w:val="26"/>
        </w:rPr>
        <w:t>2</w:t>
      </w:r>
      <w:r w:rsidR="00124750" w:rsidRPr="00124750">
        <w:rPr>
          <w:sz w:val="26"/>
          <w:szCs w:val="26"/>
        </w:rPr>
        <w:t xml:space="preserve"> к настоящему постановлению</w:t>
      </w:r>
      <w:r w:rsidR="00124750">
        <w:rPr>
          <w:sz w:val="26"/>
          <w:szCs w:val="26"/>
        </w:rPr>
        <w:t>.</w:t>
      </w:r>
      <w:r w:rsidR="00124750" w:rsidRPr="00124750">
        <w:rPr>
          <w:sz w:val="26"/>
          <w:szCs w:val="26"/>
        </w:rPr>
        <w:t xml:space="preserve">        </w:t>
      </w:r>
    </w:p>
    <w:p w:rsidR="000D01BA" w:rsidRPr="00124750" w:rsidRDefault="00523AEC" w:rsidP="004E05ED">
      <w:pPr>
        <w:pStyle w:val="ConsPlusNormal"/>
        <w:ind w:firstLine="709"/>
        <w:jc w:val="both"/>
        <w:rPr>
          <w:sz w:val="26"/>
          <w:szCs w:val="26"/>
        </w:rPr>
      </w:pPr>
      <w:r w:rsidRPr="00124750">
        <w:rPr>
          <w:sz w:val="26"/>
          <w:szCs w:val="26"/>
        </w:rPr>
        <w:t>3</w:t>
      </w:r>
      <w:r w:rsidR="000D01BA" w:rsidRPr="00124750">
        <w:rPr>
          <w:sz w:val="26"/>
          <w:szCs w:val="26"/>
        </w:rPr>
        <w:t>. Департаменту информационной политики Администрации Томской области обеспечить опубликование настоящего постановления.</w:t>
      </w:r>
    </w:p>
    <w:p w:rsidR="000D01BA" w:rsidRPr="00124750" w:rsidRDefault="00523AEC" w:rsidP="004E05ED">
      <w:pPr>
        <w:pStyle w:val="ConsPlusNormal"/>
        <w:ind w:firstLine="709"/>
        <w:jc w:val="both"/>
        <w:rPr>
          <w:sz w:val="26"/>
          <w:szCs w:val="26"/>
        </w:rPr>
      </w:pPr>
      <w:r w:rsidRPr="00124750">
        <w:rPr>
          <w:sz w:val="26"/>
          <w:szCs w:val="26"/>
        </w:rPr>
        <w:t>4</w:t>
      </w:r>
      <w:r w:rsidR="000D01BA" w:rsidRPr="00124750">
        <w:rPr>
          <w:sz w:val="26"/>
          <w:szCs w:val="26"/>
        </w:rPr>
        <w:t xml:space="preserve">. </w:t>
      </w:r>
      <w:r w:rsidR="006E6BDA" w:rsidRPr="00124750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C8501D" w:rsidRPr="00124750">
        <w:rPr>
          <w:sz w:val="26"/>
          <w:szCs w:val="26"/>
        </w:rPr>
        <w:t>.</w:t>
      </w:r>
    </w:p>
    <w:p w:rsidR="005162CA" w:rsidRDefault="005162CA" w:rsidP="004E05ED">
      <w:pPr>
        <w:ind w:firstLine="709"/>
        <w:jc w:val="center"/>
        <w:rPr>
          <w:sz w:val="26"/>
          <w:szCs w:val="26"/>
        </w:rPr>
      </w:pPr>
    </w:p>
    <w:p w:rsidR="00291F6F" w:rsidRPr="00124750" w:rsidRDefault="00291F6F" w:rsidP="004E05ED">
      <w:pPr>
        <w:ind w:firstLine="709"/>
        <w:jc w:val="center"/>
        <w:rPr>
          <w:sz w:val="26"/>
          <w:szCs w:val="26"/>
        </w:rPr>
      </w:pPr>
    </w:p>
    <w:p w:rsidR="00A77292" w:rsidRPr="00CB51DD" w:rsidRDefault="00A77292" w:rsidP="004E05ED">
      <w:pPr>
        <w:rPr>
          <w:sz w:val="26"/>
          <w:szCs w:val="26"/>
        </w:rPr>
      </w:pPr>
      <w:r w:rsidRPr="00124750">
        <w:rPr>
          <w:sz w:val="26"/>
          <w:szCs w:val="26"/>
        </w:rPr>
        <w:t xml:space="preserve">Губернатор Томской области </w:t>
      </w:r>
      <w:r w:rsidRPr="00124750">
        <w:rPr>
          <w:sz w:val="26"/>
          <w:szCs w:val="26"/>
        </w:rPr>
        <w:tab/>
      </w:r>
      <w:r w:rsidRPr="00124750">
        <w:rPr>
          <w:sz w:val="26"/>
          <w:szCs w:val="26"/>
        </w:rPr>
        <w:tab/>
      </w:r>
      <w:r w:rsidRPr="00124750">
        <w:rPr>
          <w:sz w:val="26"/>
          <w:szCs w:val="26"/>
        </w:rPr>
        <w:tab/>
      </w:r>
      <w:r w:rsidRPr="00124750">
        <w:rPr>
          <w:sz w:val="26"/>
          <w:szCs w:val="26"/>
        </w:rPr>
        <w:tab/>
      </w:r>
      <w:r w:rsidR="00D93817" w:rsidRPr="00124750">
        <w:rPr>
          <w:sz w:val="26"/>
          <w:szCs w:val="26"/>
        </w:rPr>
        <w:t xml:space="preserve">          </w:t>
      </w:r>
      <w:r w:rsidR="003234ED" w:rsidRPr="00124750">
        <w:rPr>
          <w:sz w:val="26"/>
          <w:szCs w:val="26"/>
        </w:rPr>
        <w:t xml:space="preserve">            </w:t>
      </w:r>
      <w:r w:rsidR="00D93817" w:rsidRPr="00124750">
        <w:rPr>
          <w:sz w:val="26"/>
          <w:szCs w:val="26"/>
        </w:rPr>
        <w:t xml:space="preserve"> </w:t>
      </w:r>
      <w:r w:rsidRPr="00124750">
        <w:rPr>
          <w:sz w:val="26"/>
          <w:szCs w:val="26"/>
        </w:rPr>
        <w:tab/>
        <w:t xml:space="preserve">С.А. </w:t>
      </w:r>
      <w:proofErr w:type="spellStart"/>
      <w:r w:rsidRPr="00124750">
        <w:rPr>
          <w:sz w:val="26"/>
          <w:szCs w:val="26"/>
        </w:rPr>
        <w:t>Жвачкин</w:t>
      </w:r>
      <w:proofErr w:type="spellEnd"/>
    </w:p>
    <w:p w:rsidR="0098404A" w:rsidRPr="00CB51DD" w:rsidRDefault="0098404A" w:rsidP="000D01BA">
      <w:pPr>
        <w:rPr>
          <w:sz w:val="26"/>
          <w:szCs w:val="26"/>
        </w:rPr>
      </w:pPr>
    </w:p>
    <w:p w:rsidR="00D44B55" w:rsidRDefault="00D44B55" w:rsidP="000D01BA">
      <w:pPr>
        <w:rPr>
          <w:sz w:val="26"/>
          <w:szCs w:val="26"/>
        </w:rPr>
      </w:pPr>
    </w:p>
    <w:p w:rsidR="00124750" w:rsidRDefault="00124750" w:rsidP="000D01BA">
      <w:pPr>
        <w:rPr>
          <w:sz w:val="26"/>
          <w:szCs w:val="26"/>
        </w:rPr>
      </w:pPr>
    </w:p>
    <w:p w:rsidR="0040590B" w:rsidRDefault="0040590B" w:rsidP="000D01BA">
      <w:pPr>
        <w:rPr>
          <w:sz w:val="26"/>
          <w:szCs w:val="26"/>
        </w:rPr>
      </w:pPr>
    </w:p>
    <w:p w:rsidR="0040590B" w:rsidRDefault="0040590B" w:rsidP="000D01BA">
      <w:pPr>
        <w:rPr>
          <w:sz w:val="26"/>
          <w:szCs w:val="26"/>
        </w:rPr>
      </w:pPr>
    </w:p>
    <w:p w:rsidR="0040590B" w:rsidRDefault="0040590B" w:rsidP="000D01BA">
      <w:pPr>
        <w:rPr>
          <w:sz w:val="26"/>
          <w:szCs w:val="26"/>
        </w:rPr>
      </w:pPr>
    </w:p>
    <w:p w:rsidR="0040590B" w:rsidRDefault="0040590B" w:rsidP="000D01BA">
      <w:pPr>
        <w:rPr>
          <w:sz w:val="26"/>
          <w:szCs w:val="26"/>
        </w:rPr>
      </w:pPr>
    </w:p>
    <w:p w:rsidR="00D87E86" w:rsidRDefault="00D87E86" w:rsidP="000D01BA">
      <w:pPr>
        <w:rPr>
          <w:sz w:val="26"/>
          <w:szCs w:val="26"/>
        </w:rPr>
      </w:pPr>
    </w:p>
    <w:p w:rsidR="00D87E86" w:rsidRDefault="00D87E86" w:rsidP="000D01BA">
      <w:pPr>
        <w:rPr>
          <w:sz w:val="26"/>
          <w:szCs w:val="26"/>
        </w:rPr>
      </w:pPr>
    </w:p>
    <w:p w:rsidR="00D87E86" w:rsidRDefault="00D87E86" w:rsidP="000D01BA">
      <w:pPr>
        <w:rPr>
          <w:sz w:val="26"/>
          <w:szCs w:val="26"/>
        </w:rPr>
      </w:pPr>
    </w:p>
    <w:p w:rsidR="00D87E86" w:rsidRDefault="00D87E86" w:rsidP="000D01BA">
      <w:pPr>
        <w:rPr>
          <w:sz w:val="26"/>
          <w:szCs w:val="26"/>
        </w:rPr>
      </w:pPr>
    </w:p>
    <w:p w:rsidR="00314336" w:rsidRDefault="00314336" w:rsidP="000D01BA">
      <w:pPr>
        <w:rPr>
          <w:sz w:val="26"/>
          <w:szCs w:val="26"/>
        </w:rPr>
      </w:pPr>
    </w:p>
    <w:p w:rsidR="00D87E86" w:rsidRDefault="00D87E86" w:rsidP="000D01BA">
      <w:pPr>
        <w:rPr>
          <w:sz w:val="26"/>
          <w:szCs w:val="26"/>
        </w:rPr>
      </w:pPr>
    </w:p>
    <w:p w:rsidR="0040590B" w:rsidRDefault="0040590B" w:rsidP="000D01BA">
      <w:pPr>
        <w:rPr>
          <w:sz w:val="26"/>
          <w:szCs w:val="26"/>
        </w:rPr>
      </w:pPr>
    </w:p>
    <w:p w:rsidR="00124750" w:rsidRDefault="00124750" w:rsidP="000D01BA">
      <w:pPr>
        <w:rPr>
          <w:sz w:val="26"/>
          <w:szCs w:val="26"/>
        </w:rPr>
      </w:pPr>
    </w:p>
    <w:p w:rsidR="000D01BA" w:rsidRPr="00CB51DD" w:rsidRDefault="009A614E" w:rsidP="000D01BA">
      <w:pPr>
        <w:rPr>
          <w:sz w:val="20"/>
          <w:szCs w:val="20"/>
        </w:rPr>
      </w:pPr>
      <w:r w:rsidRPr="00CB51DD">
        <w:rPr>
          <w:sz w:val="20"/>
          <w:szCs w:val="20"/>
        </w:rPr>
        <w:t>Б</w:t>
      </w:r>
      <w:r w:rsidR="00982EE4" w:rsidRPr="00CB51DD">
        <w:rPr>
          <w:sz w:val="20"/>
          <w:szCs w:val="20"/>
        </w:rPr>
        <w:t>улкина Е.А.</w:t>
      </w:r>
    </w:p>
    <w:p w:rsidR="00982EE4" w:rsidRPr="00CB51DD" w:rsidRDefault="00982EE4" w:rsidP="000D01BA">
      <w:pPr>
        <w:rPr>
          <w:sz w:val="22"/>
          <w:szCs w:val="28"/>
        </w:rPr>
      </w:pPr>
    </w:p>
    <w:p w:rsidR="00982EE4" w:rsidRPr="00CB51DD" w:rsidRDefault="00982EE4" w:rsidP="000D01BA">
      <w:pPr>
        <w:rPr>
          <w:sz w:val="22"/>
          <w:szCs w:val="28"/>
        </w:rPr>
      </w:pPr>
    </w:p>
    <w:p w:rsidR="00124750" w:rsidRPr="00474AB8" w:rsidRDefault="00124750" w:rsidP="00124750">
      <w:pPr>
        <w:ind w:left="5387" w:right="-1"/>
        <w:jc w:val="both"/>
        <w:rPr>
          <w:sz w:val="26"/>
          <w:szCs w:val="26"/>
        </w:rPr>
      </w:pPr>
      <w:r w:rsidRPr="00474AB8">
        <w:rPr>
          <w:sz w:val="26"/>
          <w:szCs w:val="26"/>
        </w:rPr>
        <w:lastRenderedPageBreak/>
        <w:t>Приложение № 1</w:t>
      </w:r>
    </w:p>
    <w:p w:rsidR="00124750" w:rsidRPr="00474AB8" w:rsidRDefault="00124750" w:rsidP="00124750">
      <w:pPr>
        <w:ind w:left="5387" w:right="-1"/>
        <w:jc w:val="both"/>
        <w:rPr>
          <w:sz w:val="26"/>
          <w:szCs w:val="26"/>
        </w:rPr>
      </w:pPr>
      <w:r w:rsidRPr="00474AB8">
        <w:rPr>
          <w:sz w:val="26"/>
          <w:szCs w:val="26"/>
        </w:rPr>
        <w:t xml:space="preserve">к постановлению </w:t>
      </w:r>
    </w:p>
    <w:p w:rsidR="00124750" w:rsidRPr="00474AB8" w:rsidRDefault="00124750" w:rsidP="00124750">
      <w:pPr>
        <w:ind w:left="5387" w:right="-1"/>
        <w:jc w:val="both"/>
        <w:rPr>
          <w:sz w:val="26"/>
          <w:szCs w:val="26"/>
        </w:rPr>
      </w:pPr>
      <w:r w:rsidRPr="00474AB8">
        <w:rPr>
          <w:sz w:val="26"/>
          <w:szCs w:val="26"/>
        </w:rPr>
        <w:t>Администрации Томской области</w:t>
      </w:r>
    </w:p>
    <w:p w:rsidR="00124750" w:rsidRPr="00474AB8" w:rsidRDefault="00124750" w:rsidP="00124750">
      <w:pPr>
        <w:ind w:left="5387" w:right="-1"/>
        <w:jc w:val="both"/>
        <w:rPr>
          <w:sz w:val="26"/>
          <w:szCs w:val="26"/>
        </w:rPr>
      </w:pPr>
      <w:r w:rsidRPr="00474AB8">
        <w:rPr>
          <w:sz w:val="26"/>
          <w:szCs w:val="26"/>
        </w:rPr>
        <w:t>от__________________№_____</w:t>
      </w:r>
    </w:p>
    <w:p w:rsidR="00124750" w:rsidRPr="00474AB8" w:rsidRDefault="00124750" w:rsidP="00124750">
      <w:pPr>
        <w:ind w:left="5387" w:right="-1"/>
        <w:jc w:val="both"/>
        <w:rPr>
          <w:sz w:val="26"/>
          <w:szCs w:val="26"/>
        </w:rPr>
      </w:pPr>
    </w:p>
    <w:p w:rsidR="00124750" w:rsidRPr="00474AB8" w:rsidRDefault="00124750" w:rsidP="00124750">
      <w:pPr>
        <w:autoSpaceDE w:val="0"/>
        <w:autoSpaceDN w:val="0"/>
        <w:adjustRightInd w:val="0"/>
        <w:ind w:left="5387"/>
        <w:jc w:val="both"/>
        <w:outlineLvl w:val="0"/>
        <w:rPr>
          <w:sz w:val="26"/>
          <w:szCs w:val="26"/>
        </w:rPr>
      </w:pPr>
      <w:r w:rsidRPr="00474AB8">
        <w:rPr>
          <w:sz w:val="26"/>
          <w:szCs w:val="26"/>
        </w:rPr>
        <w:t>Приложение № 1</w:t>
      </w:r>
    </w:p>
    <w:p w:rsidR="00124750" w:rsidRPr="00474AB8" w:rsidRDefault="00124750" w:rsidP="00124750">
      <w:pPr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 w:rsidRPr="00474AB8">
        <w:rPr>
          <w:sz w:val="26"/>
          <w:szCs w:val="26"/>
        </w:rPr>
        <w:t xml:space="preserve">к Порядку предоставления субсидий на возмещение части затрат на обеспечение технической и технологической модернизации сельскохозяйственного производства </w:t>
      </w:r>
    </w:p>
    <w:p w:rsidR="00124750" w:rsidRPr="00474AB8" w:rsidRDefault="00124750" w:rsidP="0012475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  <w:lang w:eastAsia="en-US"/>
        </w:rPr>
      </w:pPr>
    </w:p>
    <w:p w:rsidR="00124750" w:rsidRPr="00124750" w:rsidRDefault="00124750" w:rsidP="00124750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  <w:lang w:eastAsia="en-US"/>
        </w:rPr>
      </w:pPr>
      <w:r w:rsidRPr="00474AB8">
        <w:rPr>
          <w:bCs/>
          <w:sz w:val="26"/>
          <w:szCs w:val="26"/>
          <w:lang w:eastAsia="en-US"/>
        </w:rPr>
        <w:t>Виды</w:t>
      </w:r>
    </w:p>
    <w:p w:rsidR="00124750" w:rsidRPr="00124750" w:rsidRDefault="00124750" w:rsidP="00124750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  <w:lang w:eastAsia="en-US"/>
        </w:rPr>
      </w:pPr>
      <w:r w:rsidRPr="00474AB8">
        <w:rPr>
          <w:bCs/>
          <w:sz w:val="26"/>
          <w:szCs w:val="26"/>
          <w:lang w:eastAsia="en-US"/>
        </w:rPr>
        <w:t>сельскохозяйственной техники</w:t>
      </w:r>
      <w:r w:rsidR="006D5C24" w:rsidRPr="00474AB8">
        <w:rPr>
          <w:bCs/>
          <w:sz w:val="26"/>
          <w:szCs w:val="26"/>
          <w:lang w:eastAsia="en-US"/>
        </w:rPr>
        <w:t>,</w:t>
      </w:r>
      <w:r w:rsidRPr="00474AB8">
        <w:rPr>
          <w:bCs/>
          <w:sz w:val="26"/>
          <w:szCs w:val="26"/>
          <w:lang w:eastAsia="en-US"/>
        </w:rPr>
        <w:t xml:space="preserve"> оборудования</w:t>
      </w:r>
      <w:r w:rsidR="006D5C24" w:rsidRPr="00474AB8">
        <w:rPr>
          <w:bCs/>
          <w:sz w:val="26"/>
          <w:szCs w:val="26"/>
          <w:lang w:eastAsia="en-US"/>
        </w:rPr>
        <w:t>, машин</w:t>
      </w:r>
      <w:r w:rsidRPr="00474AB8">
        <w:rPr>
          <w:bCs/>
          <w:sz w:val="26"/>
          <w:szCs w:val="26"/>
          <w:lang w:eastAsia="en-US"/>
        </w:rPr>
        <w:t xml:space="preserve"> и ставки</w:t>
      </w:r>
    </w:p>
    <w:p w:rsidR="00124750" w:rsidRPr="00124750" w:rsidRDefault="00124750" w:rsidP="00124750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  <w:lang w:eastAsia="en-US"/>
        </w:rPr>
      </w:pPr>
      <w:r w:rsidRPr="00474AB8">
        <w:rPr>
          <w:bCs/>
          <w:sz w:val="26"/>
          <w:szCs w:val="26"/>
          <w:lang w:eastAsia="en-US"/>
        </w:rPr>
        <w:t>субсидии на возмещение части затрат на приобретение</w:t>
      </w:r>
    </w:p>
    <w:p w:rsidR="00124750" w:rsidRPr="00124750" w:rsidRDefault="00124750" w:rsidP="00124750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  <w:lang w:eastAsia="en-US"/>
        </w:rPr>
      </w:pPr>
      <w:r w:rsidRPr="00474AB8">
        <w:rPr>
          <w:bCs/>
          <w:sz w:val="26"/>
          <w:szCs w:val="26"/>
          <w:lang w:eastAsia="en-US"/>
        </w:rPr>
        <w:t>сельскохозяйственной техники и оборудования</w:t>
      </w:r>
    </w:p>
    <w:p w:rsidR="00124750" w:rsidRPr="00124750" w:rsidRDefault="00124750" w:rsidP="00124750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6920"/>
        <w:gridCol w:w="2123"/>
      </w:tblGrid>
      <w:tr w:rsidR="00124750" w:rsidRPr="00124750" w:rsidTr="007F6A6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50" w:rsidRPr="00124750" w:rsidRDefault="00124750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24750" w:rsidRPr="00124750" w:rsidRDefault="00124750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124750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</w:t>
            </w:r>
            <w:r w:rsidRPr="00124750">
              <w:rPr>
                <w:lang w:eastAsia="en-US"/>
              </w:rPr>
              <w:t>п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50" w:rsidRPr="00124750" w:rsidRDefault="00124750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4750">
              <w:rPr>
                <w:lang w:eastAsia="en-US"/>
              </w:rPr>
              <w:t>Наименование сельскохозяйственной техники и оборудования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50" w:rsidRPr="00124750" w:rsidRDefault="00124750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4750">
              <w:rPr>
                <w:lang w:eastAsia="en-US"/>
              </w:rPr>
              <w:t>Ставка</w:t>
            </w:r>
          </w:p>
        </w:tc>
      </w:tr>
      <w:tr w:rsidR="00124750" w:rsidRPr="00124750" w:rsidTr="007F6A6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124750" w:rsidRDefault="00124750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4750">
              <w:rPr>
                <w:lang w:eastAsia="en-US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124750" w:rsidRDefault="00D2361D" w:rsidP="00D2361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Трактор</w:t>
            </w:r>
            <w:r w:rsidR="00FC5BEA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до 200 лошадиных сил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124750" w:rsidRDefault="00124750" w:rsidP="00D236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4750">
              <w:rPr>
                <w:lang w:eastAsia="en-US"/>
              </w:rPr>
              <w:t xml:space="preserve">40% (но не более </w:t>
            </w:r>
            <w:r w:rsidR="00D2361D">
              <w:rPr>
                <w:lang w:eastAsia="en-US"/>
              </w:rPr>
              <w:t>1</w:t>
            </w:r>
            <w:r w:rsidRPr="00124750">
              <w:rPr>
                <w:lang w:eastAsia="en-US"/>
              </w:rPr>
              <w:t xml:space="preserve"> млн</w:t>
            </w:r>
            <w:r w:rsidR="007F6A60">
              <w:rPr>
                <w:lang w:eastAsia="en-US"/>
              </w:rPr>
              <w:t>.</w:t>
            </w:r>
            <w:r w:rsidRPr="00124750">
              <w:rPr>
                <w:lang w:eastAsia="en-US"/>
              </w:rPr>
              <w:t xml:space="preserve"> рублей на ед. техники)</w:t>
            </w:r>
          </w:p>
        </w:tc>
      </w:tr>
      <w:tr w:rsidR="00D2361D" w:rsidRPr="00124750" w:rsidTr="007F6A6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Pr="00124750" w:rsidRDefault="00D2361D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Default="004541A3" w:rsidP="00D2361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541A3">
              <w:rPr>
                <w:lang w:eastAsia="en-US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Pr="00124750" w:rsidRDefault="00D2361D" w:rsidP="00D236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361D">
              <w:rPr>
                <w:lang w:eastAsia="en-US"/>
              </w:rPr>
              <w:t xml:space="preserve">30% (но не более </w:t>
            </w:r>
            <w:r w:rsidR="00291F6F">
              <w:rPr>
                <w:lang w:eastAsia="en-US"/>
              </w:rPr>
              <w:t>1</w:t>
            </w:r>
            <w:r w:rsidRPr="00D2361D">
              <w:rPr>
                <w:lang w:eastAsia="en-US"/>
              </w:rPr>
              <w:t xml:space="preserve"> млн</w:t>
            </w:r>
            <w:r w:rsidR="007F6A60">
              <w:rPr>
                <w:lang w:eastAsia="en-US"/>
              </w:rPr>
              <w:t>.</w:t>
            </w:r>
            <w:r w:rsidRPr="00D2361D">
              <w:rPr>
                <w:lang w:eastAsia="en-US"/>
              </w:rPr>
              <w:t xml:space="preserve"> рублей на ед. техники)</w:t>
            </w:r>
          </w:p>
        </w:tc>
      </w:tr>
      <w:tr w:rsidR="00D2361D" w:rsidRPr="00124750" w:rsidTr="007F6A6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Default="00D2361D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Default="00D2361D" w:rsidP="00474A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2361D">
              <w:rPr>
                <w:lang w:eastAsia="en-US"/>
              </w:rPr>
              <w:t>Сельскохозяйственная техника, сельскохозяйственные машины</w:t>
            </w:r>
            <w:r w:rsidR="00474AB8">
              <w:rPr>
                <w:lang w:eastAsia="en-US"/>
              </w:rPr>
              <w:t>,</w:t>
            </w:r>
            <w:r w:rsidRPr="00D2361D">
              <w:rPr>
                <w:lang w:eastAsia="en-US"/>
              </w:rPr>
              <w:t xml:space="preserve"> оборудование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Pr="00D2361D" w:rsidRDefault="00D2361D" w:rsidP="00D236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361D">
              <w:rPr>
                <w:lang w:eastAsia="en-US"/>
              </w:rPr>
              <w:t>40% (но не более 3 млн</w:t>
            </w:r>
            <w:r w:rsidR="007F6A60">
              <w:rPr>
                <w:lang w:eastAsia="en-US"/>
              </w:rPr>
              <w:t>.</w:t>
            </w:r>
            <w:r w:rsidRPr="00D2361D">
              <w:rPr>
                <w:lang w:eastAsia="en-US"/>
              </w:rPr>
              <w:t xml:space="preserve"> рублей на ед. техники)</w:t>
            </w:r>
          </w:p>
        </w:tc>
      </w:tr>
      <w:tr w:rsidR="00FC5BEA" w:rsidRPr="00124750" w:rsidTr="007F6A6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A" w:rsidRPr="0040590B" w:rsidRDefault="0040590B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0590B">
              <w:rPr>
                <w:lang w:eastAsia="en-US"/>
              </w:rPr>
              <w:t>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A" w:rsidRPr="00124750" w:rsidRDefault="00FC5BEA" w:rsidP="00F661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24750">
              <w:rPr>
                <w:lang w:eastAsia="en-US"/>
              </w:rPr>
              <w:t>Зерноуборочные, кормоуборочные комбайны, ж</w:t>
            </w:r>
            <w:r w:rsidRPr="0040590B">
              <w:rPr>
                <w:lang w:eastAsia="en-US"/>
              </w:rPr>
              <w:t xml:space="preserve">атки в комплектации к комбайну, </w:t>
            </w:r>
            <w:r w:rsidR="0040590B" w:rsidRPr="0040590B">
              <w:rPr>
                <w:lang w:eastAsia="en-US"/>
              </w:rPr>
              <w:t>в том числе</w:t>
            </w:r>
            <w:r w:rsidRPr="0040590B">
              <w:rPr>
                <w:lang w:eastAsia="en-US"/>
              </w:rPr>
              <w:t xml:space="preserve"> </w:t>
            </w:r>
            <w:r w:rsidR="0040590B" w:rsidRPr="0040590B">
              <w:rPr>
                <w:lang w:eastAsia="en-US"/>
              </w:rPr>
              <w:t>в соответствии с постановлением Правительства Российской Федерации от 27.12.2012 № 1432 «Об утверждении Правил предоставления субсидий производителям сельскохозяйственной техники»,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 *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A" w:rsidRPr="00124750" w:rsidRDefault="00F661A9" w:rsidP="0040590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C5BEA" w:rsidRPr="00124750">
              <w:rPr>
                <w:lang w:eastAsia="en-US"/>
              </w:rPr>
              <w:t xml:space="preserve">0% (но не более </w:t>
            </w:r>
            <w:r w:rsidR="0040590B" w:rsidRPr="0040590B">
              <w:rPr>
                <w:lang w:eastAsia="en-US"/>
              </w:rPr>
              <w:t>4</w:t>
            </w:r>
            <w:r w:rsidR="00FC5BEA" w:rsidRPr="00124750">
              <w:rPr>
                <w:lang w:eastAsia="en-US"/>
              </w:rPr>
              <w:t xml:space="preserve"> млн</w:t>
            </w:r>
            <w:r w:rsidR="007F6A60" w:rsidRPr="0040590B">
              <w:rPr>
                <w:lang w:eastAsia="en-US"/>
              </w:rPr>
              <w:t>.</w:t>
            </w:r>
            <w:r w:rsidR="00FC5BEA" w:rsidRPr="00124750">
              <w:rPr>
                <w:lang w:eastAsia="en-US"/>
              </w:rPr>
              <w:t xml:space="preserve"> рублей на ед. техники)</w:t>
            </w:r>
          </w:p>
        </w:tc>
      </w:tr>
      <w:tr w:rsidR="00D87E86" w:rsidRPr="00124750" w:rsidTr="007F6A60">
        <w:trPr>
          <w:trHeight w:val="8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6" w:rsidRPr="00F661A9" w:rsidRDefault="00D87E86" w:rsidP="008516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61A9">
              <w:rPr>
                <w:lang w:eastAsia="en-US"/>
              </w:rPr>
              <w:t>5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6" w:rsidRPr="00F661A9" w:rsidRDefault="00D87E86" w:rsidP="00D87E86">
            <w:proofErr w:type="spellStart"/>
            <w:r w:rsidRPr="00F661A9">
              <w:t>Энергонасыщенные</w:t>
            </w:r>
            <w:proofErr w:type="spellEnd"/>
            <w:r w:rsidRPr="00F661A9">
              <w:t xml:space="preserve"> трактора, посевные комплексы, в том числе в соответствии с постановлением Правительства Российской Федерации от 27.12.2012 № 1432 «Об утверждении Правил предоставления субсидий производителям сельскохозяйственной техники»,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 *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6" w:rsidRDefault="00D87E86" w:rsidP="00851671">
            <w:r>
              <w:t>40% (но не более 3</w:t>
            </w:r>
            <w:r w:rsidRPr="009B5FCA">
              <w:t xml:space="preserve"> млн. рублей на ед. техники)</w:t>
            </w:r>
          </w:p>
        </w:tc>
      </w:tr>
      <w:tr w:rsidR="00D87E86" w:rsidRPr="00124750" w:rsidTr="007F6A60">
        <w:trPr>
          <w:trHeight w:val="8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6" w:rsidRPr="00124750" w:rsidRDefault="00D87E86" w:rsidP="008516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6" w:rsidRPr="00D87E86" w:rsidRDefault="00D87E86" w:rsidP="00D87E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87E86">
              <w:rPr>
                <w:lang w:eastAsia="en-US"/>
              </w:rPr>
              <w:t>Конвейеры скребковые и (или) винтовые, элеваторы ковшовые</w:t>
            </w:r>
            <w:r>
              <w:rPr>
                <w:lang w:eastAsia="en-US"/>
              </w:rPr>
              <w:t>,</w:t>
            </w:r>
            <w:r w:rsidRPr="00D87E86">
              <w:rPr>
                <w:lang w:eastAsia="en-US"/>
              </w:rPr>
              <w:t>* технологическое  оборудование для отжима семян технических (масличных) сельскохозяйственных культур</w:t>
            </w:r>
            <w:r w:rsidRPr="00D87E86">
              <w:rPr>
                <w:b/>
                <w:lang w:eastAsia="en-US"/>
              </w:rPr>
              <w:t xml:space="preserve">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6" w:rsidRPr="00D87E86" w:rsidRDefault="00D87E86" w:rsidP="008516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87E86">
              <w:rPr>
                <w:lang w:eastAsia="en-US"/>
              </w:rPr>
              <w:t>50% (но не более 50 млн. рублей</w:t>
            </w:r>
            <w:r w:rsidR="00291F6F">
              <w:t xml:space="preserve"> </w:t>
            </w:r>
            <w:r w:rsidR="00291F6F" w:rsidRPr="00291F6F">
              <w:rPr>
                <w:lang w:eastAsia="en-US"/>
              </w:rPr>
              <w:t>на одного получателя субсидии</w:t>
            </w:r>
            <w:r w:rsidRPr="00D87E86">
              <w:rPr>
                <w:lang w:eastAsia="en-US"/>
              </w:rPr>
              <w:t>)</w:t>
            </w:r>
          </w:p>
        </w:tc>
      </w:tr>
      <w:tr w:rsidR="00124750" w:rsidRPr="00124750" w:rsidTr="007F6A6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124750" w:rsidRDefault="00D87E86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124750" w:rsidRDefault="0040590B" w:rsidP="004059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0590B">
              <w:rPr>
                <w:lang w:eastAsia="en-US"/>
              </w:rPr>
              <w:t>О</w:t>
            </w:r>
            <w:r w:rsidRPr="00124750">
              <w:rPr>
                <w:lang w:eastAsia="en-US"/>
              </w:rPr>
              <w:t>борудование</w:t>
            </w:r>
            <w:r w:rsidRPr="0040590B">
              <w:rPr>
                <w:lang w:eastAsia="en-US"/>
              </w:rPr>
              <w:t xml:space="preserve"> з</w:t>
            </w:r>
            <w:r w:rsidR="00124750" w:rsidRPr="00124750">
              <w:rPr>
                <w:lang w:eastAsia="en-US"/>
              </w:rPr>
              <w:t>ерносушильн</w:t>
            </w:r>
            <w:r w:rsidR="00474AB8" w:rsidRPr="0040590B">
              <w:rPr>
                <w:lang w:eastAsia="en-US"/>
              </w:rPr>
              <w:t>о</w:t>
            </w:r>
            <w:r w:rsidRPr="0040590B">
              <w:rPr>
                <w:lang w:eastAsia="en-US"/>
              </w:rPr>
              <w:t>го</w:t>
            </w:r>
            <w:r w:rsidR="00474AB8" w:rsidRPr="0040590B">
              <w:rPr>
                <w:lang w:eastAsia="en-US"/>
              </w:rPr>
              <w:t xml:space="preserve"> и </w:t>
            </w:r>
            <w:r w:rsidRPr="0040590B">
              <w:rPr>
                <w:lang w:eastAsia="en-US"/>
              </w:rPr>
              <w:t xml:space="preserve">(или) </w:t>
            </w:r>
            <w:r w:rsidR="00474AB8" w:rsidRPr="0040590B">
              <w:rPr>
                <w:lang w:eastAsia="en-US"/>
              </w:rPr>
              <w:t>зерноочистительно</w:t>
            </w:r>
            <w:r w:rsidRPr="0040590B">
              <w:rPr>
                <w:lang w:eastAsia="en-US"/>
              </w:rPr>
              <w:t>го</w:t>
            </w:r>
            <w:r w:rsidR="00474AB8" w:rsidRPr="0040590B">
              <w:rPr>
                <w:lang w:eastAsia="en-US"/>
              </w:rPr>
              <w:t xml:space="preserve"> </w:t>
            </w:r>
            <w:r w:rsidRPr="0040590B">
              <w:rPr>
                <w:lang w:eastAsia="en-US"/>
              </w:rPr>
              <w:t xml:space="preserve"> комплекса</w:t>
            </w:r>
            <w:r w:rsidR="00124750" w:rsidRPr="00124750">
              <w:rPr>
                <w:lang w:eastAsia="en-US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124750" w:rsidRDefault="00124750" w:rsidP="00FC5B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4750">
              <w:rPr>
                <w:lang w:eastAsia="en-US"/>
              </w:rPr>
              <w:t xml:space="preserve">40% (но не более </w:t>
            </w:r>
            <w:r w:rsidR="00FC5BEA">
              <w:rPr>
                <w:lang w:eastAsia="en-US"/>
              </w:rPr>
              <w:t>10</w:t>
            </w:r>
            <w:r w:rsidRPr="00124750">
              <w:rPr>
                <w:lang w:eastAsia="en-US"/>
              </w:rPr>
              <w:t xml:space="preserve"> млн</w:t>
            </w:r>
            <w:r w:rsidR="007F6A60">
              <w:rPr>
                <w:lang w:eastAsia="en-US"/>
              </w:rPr>
              <w:t>.</w:t>
            </w:r>
            <w:r w:rsidRPr="00124750">
              <w:rPr>
                <w:lang w:eastAsia="en-US"/>
              </w:rPr>
              <w:t xml:space="preserve"> рублей на одного получателя субсидии)</w:t>
            </w:r>
          </w:p>
        </w:tc>
      </w:tr>
      <w:tr w:rsidR="00124750" w:rsidRPr="00124750" w:rsidTr="007F6A60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50" w:rsidRPr="00124750" w:rsidRDefault="00D87E86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50" w:rsidRPr="00124750" w:rsidRDefault="00FC5BEA" w:rsidP="001247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C5BEA">
              <w:rPr>
                <w:lang w:eastAsia="en-US"/>
              </w:rPr>
              <w:t xml:space="preserve">Ягодоуборочные, </w:t>
            </w:r>
            <w:proofErr w:type="gramStart"/>
            <w:r w:rsidRPr="00FC5BEA">
              <w:rPr>
                <w:lang w:eastAsia="en-US"/>
              </w:rPr>
              <w:t>картофеле</w:t>
            </w:r>
            <w:proofErr w:type="gramEnd"/>
            <w:r w:rsidRPr="00FC5BEA">
              <w:rPr>
                <w:lang w:eastAsia="en-US"/>
              </w:rPr>
              <w:t>- и овощеуборочные комбайны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50" w:rsidRPr="00124750" w:rsidRDefault="00FC5BEA" w:rsidP="00FC5B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FC5BEA">
              <w:rPr>
                <w:lang w:eastAsia="en-US"/>
              </w:rPr>
              <w:t xml:space="preserve">0% (но не более </w:t>
            </w:r>
            <w:r>
              <w:rPr>
                <w:lang w:eastAsia="en-US"/>
              </w:rPr>
              <w:t>6</w:t>
            </w:r>
            <w:r w:rsidRPr="00FC5BEA">
              <w:rPr>
                <w:lang w:eastAsia="en-US"/>
              </w:rPr>
              <w:t xml:space="preserve"> млн</w:t>
            </w:r>
            <w:r w:rsidR="007F6A60">
              <w:rPr>
                <w:lang w:eastAsia="en-US"/>
              </w:rPr>
              <w:t>.</w:t>
            </w:r>
            <w:r w:rsidRPr="00FC5BEA">
              <w:rPr>
                <w:lang w:eastAsia="en-US"/>
              </w:rPr>
              <w:t xml:space="preserve"> рублей на ед. техники)</w:t>
            </w:r>
          </w:p>
        </w:tc>
      </w:tr>
      <w:tr w:rsidR="00D87E86" w:rsidRPr="00124750" w:rsidTr="007F6A60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86" w:rsidRDefault="00D87E86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86" w:rsidRPr="00FC5BEA" w:rsidRDefault="004541A3" w:rsidP="00D87E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541A3">
              <w:rPr>
                <w:lang w:eastAsia="en-US"/>
              </w:rPr>
              <w:t>Оборудование холодильное и морозильн</w:t>
            </w:r>
            <w:r>
              <w:rPr>
                <w:lang w:eastAsia="en-US"/>
              </w:rPr>
              <w:t>ое, кроме бытового оборудования</w:t>
            </w:r>
            <w:r w:rsidRPr="004541A3">
              <w:rPr>
                <w:lang w:eastAsia="en-US"/>
              </w:rPr>
              <w:t>*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86" w:rsidRDefault="004541A3" w:rsidP="00FC5B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</w:tr>
      <w:tr w:rsidR="00FC5BEA" w:rsidRPr="00124750" w:rsidTr="004541A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A" w:rsidRPr="00124750" w:rsidRDefault="00D87E86" w:rsidP="0012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A" w:rsidRPr="00FC5BEA" w:rsidRDefault="00FC5BEA" w:rsidP="001247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C5BEA">
              <w:rPr>
                <w:lang w:eastAsia="en-US"/>
              </w:rPr>
              <w:t>Сельскохозяйственная техника и оборудование  по разбрасыванию и внесению органических минеральных удобрений, опрыскиватели самоходные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A" w:rsidRDefault="007F6A60" w:rsidP="007F6A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F6A60">
              <w:rPr>
                <w:lang w:eastAsia="en-US"/>
              </w:rPr>
              <w:t xml:space="preserve">0% (но не более </w:t>
            </w:r>
            <w:r>
              <w:rPr>
                <w:lang w:eastAsia="en-US"/>
              </w:rPr>
              <w:t>3</w:t>
            </w:r>
            <w:r w:rsidRPr="007F6A60">
              <w:rPr>
                <w:lang w:eastAsia="en-US"/>
              </w:rPr>
              <w:t xml:space="preserve"> млн</w:t>
            </w:r>
            <w:r>
              <w:rPr>
                <w:lang w:eastAsia="en-US"/>
              </w:rPr>
              <w:t>.</w:t>
            </w:r>
            <w:r w:rsidRPr="007F6A60">
              <w:rPr>
                <w:lang w:eastAsia="en-US"/>
              </w:rPr>
              <w:t xml:space="preserve"> рублей на ед. техники)</w:t>
            </w:r>
          </w:p>
        </w:tc>
      </w:tr>
    </w:tbl>
    <w:p w:rsidR="00124750" w:rsidRPr="00124750" w:rsidRDefault="00124750" w:rsidP="001247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24750" w:rsidRPr="00124750" w:rsidRDefault="00124750" w:rsidP="0012475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24750">
        <w:rPr>
          <w:sz w:val="26"/>
          <w:szCs w:val="26"/>
          <w:lang w:eastAsia="en-US"/>
        </w:rPr>
        <w:t>--------------------------------</w:t>
      </w:r>
    </w:p>
    <w:p w:rsidR="00124750" w:rsidRPr="00124750" w:rsidRDefault="00124750" w:rsidP="00124750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  <w:lang w:eastAsia="en-US"/>
        </w:rPr>
      </w:pPr>
      <w:bookmarkStart w:id="0" w:name="Par43"/>
      <w:bookmarkEnd w:id="0"/>
      <w:r w:rsidRPr="00124750">
        <w:rPr>
          <w:sz w:val="26"/>
          <w:szCs w:val="26"/>
          <w:lang w:eastAsia="en-US"/>
        </w:rPr>
        <w:t xml:space="preserve">* В соответствии с Общероссийским </w:t>
      </w:r>
      <w:hyperlink r:id="rId9" w:history="1">
        <w:r w:rsidRPr="00124750">
          <w:rPr>
            <w:sz w:val="26"/>
            <w:szCs w:val="26"/>
            <w:lang w:eastAsia="en-US"/>
          </w:rPr>
          <w:t>классификатором</w:t>
        </w:r>
      </w:hyperlink>
      <w:r w:rsidRPr="00124750">
        <w:rPr>
          <w:sz w:val="26"/>
          <w:szCs w:val="26"/>
          <w:lang w:eastAsia="en-US"/>
        </w:rPr>
        <w:t xml:space="preserve"> продукции по видам экономической деятельности </w:t>
      </w:r>
      <w:proofErr w:type="gramStart"/>
      <w:r w:rsidRPr="00124750">
        <w:rPr>
          <w:sz w:val="26"/>
          <w:szCs w:val="26"/>
          <w:lang w:eastAsia="en-US"/>
        </w:rPr>
        <w:t>ОК</w:t>
      </w:r>
      <w:proofErr w:type="gramEnd"/>
      <w:r w:rsidRPr="00124750">
        <w:rPr>
          <w:sz w:val="26"/>
          <w:szCs w:val="26"/>
          <w:lang w:eastAsia="en-US"/>
        </w:rPr>
        <w:t xml:space="preserve"> 034-2014 (КПЕС 2008), утвержденным Приказом Федеральной службы государственной статистики от 31.01.2014 </w:t>
      </w:r>
      <w:r w:rsidR="007F6A60">
        <w:rPr>
          <w:sz w:val="26"/>
          <w:szCs w:val="26"/>
          <w:lang w:eastAsia="en-US"/>
        </w:rPr>
        <w:t>№</w:t>
      </w:r>
      <w:r w:rsidRPr="00124750">
        <w:rPr>
          <w:sz w:val="26"/>
          <w:szCs w:val="26"/>
          <w:lang w:eastAsia="en-US"/>
        </w:rPr>
        <w:t xml:space="preserve"> 14-ст.</w:t>
      </w:r>
    </w:p>
    <w:p w:rsidR="00124750" w:rsidRDefault="00124750" w:rsidP="00982EE4">
      <w:pPr>
        <w:ind w:left="5387" w:right="-1"/>
        <w:jc w:val="both"/>
        <w:rPr>
          <w:sz w:val="27"/>
          <w:szCs w:val="27"/>
        </w:rPr>
      </w:pPr>
    </w:p>
    <w:p w:rsidR="00124750" w:rsidRDefault="00124750" w:rsidP="00982EE4">
      <w:pPr>
        <w:ind w:left="5387" w:right="-1"/>
        <w:jc w:val="both"/>
        <w:rPr>
          <w:sz w:val="27"/>
          <w:szCs w:val="27"/>
        </w:rPr>
      </w:pPr>
    </w:p>
    <w:p w:rsidR="00124750" w:rsidRDefault="00124750" w:rsidP="00982EE4">
      <w:pPr>
        <w:ind w:left="5387" w:right="-1"/>
        <w:jc w:val="both"/>
        <w:rPr>
          <w:sz w:val="27"/>
          <w:szCs w:val="27"/>
        </w:rPr>
      </w:pPr>
    </w:p>
    <w:p w:rsidR="00124750" w:rsidRDefault="00124750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6D5C24" w:rsidRDefault="006D5C24" w:rsidP="00982EE4">
      <w:pPr>
        <w:ind w:left="5387" w:right="-1"/>
        <w:jc w:val="both"/>
        <w:rPr>
          <w:sz w:val="27"/>
          <w:szCs w:val="27"/>
        </w:rPr>
      </w:pPr>
    </w:p>
    <w:p w:rsidR="0040590B" w:rsidRDefault="0040590B" w:rsidP="00982EE4">
      <w:pPr>
        <w:ind w:left="5387" w:right="-1"/>
        <w:jc w:val="both"/>
        <w:rPr>
          <w:sz w:val="27"/>
          <w:szCs w:val="27"/>
        </w:rPr>
      </w:pPr>
    </w:p>
    <w:p w:rsidR="0040590B" w:rsidRDefault="0040590B" w:rsidP="00982EE4">
      <w:pPr>
        <w:ind w:left="5387" w:right="-1"/>
        <w:jc w:val="both"/>
        <w:rPr>
          <w:sz w:val="27"/>
          <w:szCs w:val="27"/>
        </w:rPr>
      </w:pPr>
    </w:p>
    <w:p w:rsidR="004541A3" w:rsidRDefault="004541A3" w:rsidP="00982EE4">
      <w:pPr>
        <w:ind w:left="5387" w:right="-1"/>
        <w:jc w:val="both"/>
        <w:rPr>
          <w:sz w:val="27"/>
          <w:szCs w:val="27"/>
        </w:rPr>
      </w:pPr>
    </w:p>
    <w:p w:rsidR="004541A3" w:rsidRDefault="004541A3" w:rsidP="00982EE4">
      <w:pPr>
        <w:ind w:left="5387" w:right="-1"/>
        <w:jc w:val="both"/>
        <w:rPr>
          <w:sz w:val="27"/>
          <w:szCs w:val="27"/>
        </w:rPr>
      </w:pPr>
    </w:p>
    <w:p w:rsidR="004541A3" w:rsidRDefault="004541A3" w:rsidP="00982EE4">
      <w:pPr>
        <w:ind w:left="5387" w:right="-1"/>
        <w:jc w:val="both"/>
        <w:rPr>
          <w:sz w:val="27"/>
          <w:szCs w:val="27"/>
        </w:rPr>
      </w:pPr>
      <w:bookmarkStart w:id="1" w:name="_GoBack"/>
      <w:bookmarkEnd w:id="1"/>
    </w:p>
    <w:p w:rsidR="0040590B" w:rsidRDefault="0040590B" w:rsidP="00982EE4">
      <w:pPr>
        <w:ind w:left="5387" w:right="-1"/>
        <w:jc w:val="both"/>
        <w:rPr>
          <w:sz w:val="27"/>
          <w:szCs w:val="27"/>
        </w:rPr>
      </w:pPr>
    </w:p>
    <w:p w:rsidR="0040590B" w:rsidRDefault="0040590B" w:rsidP="00982EE4">
      <w:pPr>
        <w:ind w:left="5387" w:right="-1"/>
        <w:jc w:val="both"/>
        <w:rPr>
          <w:sz w:val="27"/>
          <w:szCs w:val="27"/>
        </w:rPr>
      </w:pPr>
    </w:p>
    <w:p w:rsidR="0040590B" w:rsidRDefault="0040590B" w:rsidP="00982EE4">
      <w:pPr>
        <w:ind w:left="5387" w:right="-1"/>
        <w:jc w:val="both"/>
        <w:rPr>
          <w:sz w:val="27"/>
          <w:szCs w:val="27"/>
        </w:rPr>
      </w:pPr>
    </w:p>
    <w:p w:rsidR="00982EE4" w:rsidRPr="00CB51DD" w:rsidRDefault="00982EE4" w:rsidP="00982EE4">
      <w:pPr>
        <w:ind w:left="5387" w:right="-1"/>
        <w:jc w:val="both"/>
        <w:rPr>
          <w:sz w:val="27"/>
          <w:szCs w:val="27"/>
        </w:rPr>
      </w:pPr>
      <w:r w:rsidRPr="00CB51DD">
        <w:rPr>
          <w:sz w:val="27"/>
          <w:szCs w:val="27"/>
        </w:rPr>
        <w:lastRenderedPageBreak/>
        <w:t xml:space="preserve">Приложение </w:t>
      </w:r>
      <w:r w:rsidR="00A0692A" w:rsidRPr="00CB51DD">
        <w:rPr>
          <w:sz w:val="27"/>
          <w:szCs w:val="27"/>
        </w:rPr>
        <w:t xml:space="preserve">№ </w:t>
      </w:r>
      <w:r w:rsidR="00124750">
        <w:rPr>
          <w:sz w:val="27"/>
          <w:szCs w:val="27"/>
        </w:rPr>
        <w:t>2</w:t>
      </w:r>
    </w:p>
    <w:p w:rsidR="00982EE4" w:rsidRPr="00CB51DD" w:rsidRDefault="00982EE4" w:rsidP="00982EE4">
      <w:pPr>
        <w:ind w:left="5387" w:right="-1"/>
        <w:jc w:val="both"/>
        <w:rPr>
          <w:sz w:val="27"/>
          <w:szCs w:val="27"/>
        </w:rPr>
      </w:pPr>
      <w:r w:rsidRPr="00CB51DD">
        <w:rPr>
          <w:sz w:val="27"/>
          <w:szCs w:val="27"/>
        </w:rPr>
        <w:t xml:space="preserve">к постановлению </w:t>
      </w:r>
    </w:p>
    <w:p w:rsidR="00982EE4" w:rsidRPr="00CB51DD" w:rsidRDefault="00982EE4" w:rsidP="00982EE4">
      <w:pPr>
        <w:ind w:left="5387" w:right="-1"/>
        <w:jc w:val="both"/>
        <w:rPr>
          <w:sz w:val="27"/>
          <w:szCs w:val="27"/>
        </w:rPr>
      </w:pPr>
      <w:r w:rsidRPr="00CB51DD">
        <w:rPr>
          <w:sz w:val="27"/>
          <w:szCs w:val="27"/>
        </w:rPr>
        <w:t>Администрации Томской области</w:t>
      </w:r>
    </w:p>
    <w:p w:rsidR="00982EE4" w:rsidRPr="00CB51DD" w:rsidRDefault="00982EE4" w:rsidP="00982EE4">
      <w:pPr>
        <w:ind w:left="5387" w:right="-1"/>
        <w:jc w:val="both"/>
        <w:rPr>
          <w:sz w:val="27"/>
          <w:szCs w:val="27"/>
        </w:rPr>
      </w:pPr>
      <w:r w:rsidRPr="00CB51DD">
        <w:rPr>
          <w:sz w:val="27"/>
          <w:szCs w:val="27"/>
        </w:rPr>
        <w:t>от__________________№_____</w:t>
      </w:r>
    </w:p>
    <w:p w:rsidR="00982EE4" w:rsidRPr="00CB51DD" w:rsidRDefault="00982EE4" w:rsidP="00982EE4">
      <w:pPr>
        <w:ind w:left="5387" w:right="-1"/>
        <w:jc w:val="both"/>
        <w:rPr>
          <w:sz w:val="27"/>
          <w:szCs w:val="27"/>
        </w:rPr>
      </w:pPr>
    </w:p>
    <w:p w:rsidR="00982EE4" w:rsidRPr="00CB51DD" w:rsidRDefault="00982EE4" w:rsidP="00982EE4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CB51DD">
        <w:rPr>
          <w:sz w:val="27"/>
          <w:szCs w:val="27"/>
        </w:rPr>
        <w:t>Приложение № 3</w:t>
      </w:r>
    </w:p>
    <w:p w:rsidR="00997441" w:rsidRPr="00CB51DD" w:rsidRDefault="00982EE4" w:rsidP="00982EE4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  <w:r w:rsidRPr="00CB51DD">
        <w:rPr>
          <w:sz w:val="27"/>
          <w:szCs w:val="27"/>
        </w:rPr>
        <w:t xml:space="preserve">к Порядку предоставления субсидий на возмещение части затрат на обеспечение технической и технологической модернизации сельскохозяйственного производства </w:t>
      </w:r>
    </w:p>
    <w:p w:rsidR="00997441" w:rsidRPr="00CB51DD" w:rsidRDefault="00997441" w:rsidP="00982EE4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</w:p>
    <w:p w:rsidR="00982EE4" w:rsidRPr="00CB51DD" w:rsidRDefault="00982EE4" w:rsidP="00982EE4">
      <w:pPr>
        <w:jc w:val="center"/>
        <w:rPr>
          <w:sz w:val="27"/>
          <w:szCs w:val="27"/>
        </w:rPr>
      </w:pPr>
    </w:p>
    <w:p w:rsidR="00124750" w:rsidRPr="003D5BCC" w:rsidRDefault="00124750" w:rsidP="00124750">
      <w:pPr>
        <w:rPr>
          <w:sz w:val="26"/>
          <w:szCs w:val="26"/>
        </w:rPr>
      </w:pPr>
      <w:r w:rsidRPr="003D5BCC">
        <w:rPr>
          <w:sz w:val="26"/>
          <w:szCs w:val="26"/>
        </w:rPr>
        <w:t xml:space="preserve">Форма </w:t>
      </w:r>
    </w:p>
    <w:p w:rsidR="00124750" w:rsidRPr="003D5BCC" w:rsidRDefault="00124750" w:rsidP="00124750">
      <w:pPr>
        <w:jc w:val="center"/>
        <w:rPr>
          <w:sz w:val="26"/>
          <w:szCs w:val="26"/>
        </w:rPr>
      </w:pPr>
      <w:r w:rsidRPr="003D5BCC">
        <w:rPr>
          <w:sz w:val="26"/>
          <w:szCs w:val="26"/>
        </w:rPr>
        <w:t xml:space="preserve">Отчет </w:t>
      </w:r>
    </w:p>
    <w:p w:rsidR="00124750" w:rsidRPr="003D5BCC" w:rsidRDefault="00124750" w:rsidP="00124750">
      <w:pPr>
        <w:jc w:val="center"/>
        <w:rPr>
          <w:sz w:val="26"/>
          <w:szCs w:val="26"/>
        </w:rPr>
      </w:pPr>
      <w:r w:rsidRPr="003D5BCC">
        <w:rPr>
          <w:sz w:val="26"/>
          <w:szCs w:val="26"/>
        </w:rPr>
        <w:t>о достижении результата, показателя результата</w:t>
      </w:r>
    </w:p>
    <w:p w:rsidR="00124750" w:rsidRPr="003D5BCC" w:rsidRDefault="00124750" w:rsidP="00124750">
      <w:pPr>
        <w:jc w:val="center"/>
        <w:rPr>
          <w:sz w:val="26"/>
          <w:szCs w:val="26"/>
        </w:rPr>
      </w:pPr>
      <w:r w:rsidRPr="003D5BCC">
        <w:rPr>
          <w:sz w:val="26"/>
          <w:szCs w:val="26"/>
        </w:rPr>
        <w:t xml:space="preserve"> на 31 декабря  20____года</w:t>
      </w:r>
    </w:p>
    <w:p w:rsidR="00124750" w:rsidRPr="003D5BCC" w:rsidRDefault="00124750" w:rsidP="00124750">
      <w:pPr>
        <w:spacing w:after="200" w:line="276" w:lineRule="auto"/>
        <w:rPr>
          <w:sz w:val="26"/>
          <w:szCs w:val="26"/>
        </w:rPr>
      </w:pPr>
    </w:p>
    <w:p w:rsidR="00124750" w:rsidRPr="003D5BCC" w:rsidRDefault="00124750" w:rsidP="0012475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3D5BCC">
        <w:rPr>
          <w:rFonts w:eastAsia="Calibri"/>
          <w:sz w:val="26"/>
          <w:szCs w:val="26"/>
          <w:lang w:eastAsia="en-US"/>
        </w:rPr>
        <w:t>Наименование получателя субсидии________________________________________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559"/>
        <w:gridCol w:w="1418"/>
      </w:tblGrid>
      <w:tr w:rsidR="00124750" w:rsidRPr="003D5BCC" w:rsidTr="00652A61">
        <w:trPr>
          <w:trHeight w:val="1911"/>
        </w:trPr>
        <w:tc>
          <w:tcPr>
            <w:tcW w:w="2694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  <w:r w:rsidRPr="003D5BCC">
              <w:rPr>
                <w:rFonts w:eastAsia="Calibri"/>
                <w:lang w:eastAsia="en-US"/>
              </w:rPr>
              <w:t xml:space="preserve">Наименование результата, необходимого для достижения результата предоставления субсидии, единица измерения </w:t>
            </w:r>
          </w:p>
        </w:tc>
        <w:tc>
          <w:tcPr>
            <w:tcW w:w="1984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  <w:r w:rsidRPr="003D5BCC">
              <w:rPr>
                <w:rFonts w:eastAsia="Calibri"/>
                <w:lang w:eastAsia="en-US"/>
              </w:rPr>
              <w:t>Плановое значение показателя, необходимого для достижения результата предоставления субсидии</w:t>
            </w:r>
          </w:p>
        </w:tc>
        <w:tc>
          <w:tcPr>
            <w:tcW w:w="1843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  <w:r w:rsidRPr="003D5BCC">
              <w:rPr>
                <w:rFonts w:eastAsia="Calibri"/>
                <w:lang w:eastAsia="en-US"/>
              </w:rPr>
              <w:t>Фактически достигнутое значение показателя, необходимого для достижения результата предоставления субсидии</w:t>
            </w:r>
          </w:p>
        </w:tc>
        <w:tc>
          <w:tcPr>
            <w:tcW w:w="1559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  <w:r w:rsidRPr="003D5BCC">
              <w:rPr>
                <w:rFonts w:eastAsia="Calibri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  <w:r w:rsidRPr="003D5BCC">
              <w:rPr>
                <w:rFonts w:eastAsia="Calibri"/>
                <w:lang w:eastAsia="en-US"/>
              </w:rPr>
              <w:t>Причина отклонения</w:t>
            </w:r>
          </w:p>
        </w:tc>
      </w:tr>
      <w:tr w:rsidR="00124750" w:rsidRPr="003D5BCC" w:rsidTr="00652A61">
        <w:trPr>
          <w:trHeight w:val="538"/>
        </w:trPr>
        <w:tc>
          <w:tcPr>
            <w:tcW w:w="2694" w:type="dxa"/>
            <w:shd w:val="clear" w:color="auto" w:fill="auto"/>
          </w:tcPr>
          <w:p w:rsidR="00124750" w:rsidRPr="003D5BCC" w:rsidRDefault="00124750" w:rsidP="00652A61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5BCC">
        <w:rPr>
          <w:sz w:val="20"/>
          <w:szCs w:val="20"/>
        </w:rPr>
        <w:t>________________________________    ________________   _______________________________________</w:t>
      </w:r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3D5BCC">
        <w:rPr>
          <w:sz w:val="20"/>
          <w:szCs w:val="20"/>
        </w:rPr>
        <w:t>(Наименование заявителя с указанием                  (подпись)                (Фамилия, Имя, Отчество (последнее -</w:t>
      </w:r>
      <w:proofErr w:type="gramEnd"/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5BCC">
        <w:rPr>
          <w:sz w:val="20"/>
          <w:szCs w:val="20"/>
        </w:rPr>
        <w:t xml:space="preserve">             </w:t>
      </w:r>
      <w:proofErr w:type="gramStart"/>
      <w:r w:rsidRPr="003D5BCC">
        <w:rPr>
          <w:sz w:val="20"/>
          <w:szCs w:val="20"/>
        </w:rPr>
        <w:t>должности)                                                                                       при наличии)</w:t>
      </w:r>
      <w:proofErr w:type="gramEnd"/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</w:pPr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</w:pPr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</w:pPr>
      <w:r w:rsidRPr="003D5BCC">
        <w:rPr>
          <w:sz w:val="26"/>
          <w:szCs w:val="26"/>
        </w:rPr>
        <w:t>Место печати</w:t>
      </w:r>
      <w:r w:rsidRPr="003D5BCC">
        <w:t xml:space="preserve"> </w:t>
      </w:r>
      <w:r w:rsidRPr="003D5BCC">
        <w:rPr>
          <w:sz w:val="20"/>
          <w:szCs w:val="20"/>
        </w:rPr>
        <w:t>(при наличии)</w:t>
      </w:r>
    </w:p>
    <w:p w:rsidR="00124750" w:rsidRPr="003D5BCC" w:rsidRDefault="00124750" w:rsidP="00124750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124750" w:rsidRPr="00CB51DD" w:rsidRDefault="00124750" w:rsidP="00124750">
      <w:pPr>
        <w:rPr>
          <w:sz w:val="22"/>
          <w:szCs w:val="28"/>
        </w:rPr>
      </w:pPr>
    </w:p>
    <w:p w:rsidR="00124750" w:rsidRPr="00CB51DD" w:rsidRDefault="00124750" w:rsidP="00124750">
      <w:pPr>
        <w:rPr>
          <w:sz w:val="22"/>
          <w:szCs w:val="28"/>
        </w:rPr>
      </w:pPr>
    </w:p>
    <w:p w:rsidR="00124750" w:rsidRPr="00CB51DD" w:rsidRDefault="00124750" w:rsidP="00124750">
      <w:pPr>
        <w:rPr>
          <w:sz w:val="22"/>
          <w:szCs w:val="28"/>
        </w:rPr>
      </w:pPr>
    </w:p>
    <w:p w:rsidR="00982EE4" w:rsidRPr="00CB51DD" w:rsidRDefault="00982EE4" w:rsidP="000D01BA">
      <w:pPr>
        <w:rPr>
          <w:sz w:val="22"/>
          <w:szCs w:val="28"/>
        </w:rPr>
      </w:pPr>
    </w:p>
    <w:p w:rsidR="00A0692A" w:rsidRPr="00CB51DD" w:rsidRDefault="00A0692A" w:rsidP="000D01BA">
      <w:pPr>
        <w:rPr>
          <w:sz w:val="22"/>
          <w:szCs w:val="28"/>
        </w:rPr>
      </w:pPr>
    </w:p>
    <w:p w:rsidR="00A0692A" w:rsidRPr="00CB51DD" w:rsidRDefault="00A0692A" w:rsidP="000D01BA">
      <w:pPr>
        <w:rPr>
          <w:sz w:val="22"/>
          <w:szCs w:val="28"/>
        </w:rPr>
      </w:pPr>
    </w:p>
    <w:sectPr w:rsidR="00A0692A" w:rsidRPr="00CB51DD" w:rsidSect="005550F2">
      <w:headerReference w:type="default" r:id="rId10"/>
      <w:headerReference w:type="firs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D4" w:rsidRDefault="00072FD4" w:rsidP="008A0EAD">
      <w:r>
        <w:separator/>
      </w:r>
    </w:p>
  </w:endnote>
  <w:endnote w:type="continuationSeparator" w:id="0">
    <w:p w:rsidR="00072FD4" w:rsidRDefault="00072FD4" w:rsidP="008A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D4" w:rsidRDefault="00072FD4" w:rsidP="008A0EAD">
      <w:r>
        <w:separator/>
      </w:r>
    </w:p>
  </w:footnote>
  <w:footnote w:type="continuationSeparator" w:id="0">
    <w:p w:rsidR="00072FD4" w:rsidRDefault="00072FD4" w:rsidP="008A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536938"/>
      <w:docPartObj>
        <w:docPartGallery w:val="Page Numbers (Top of Page)"/>
        <w:docPartUnique/>
      </w:docPartObj>
    </w:sdtPr>
    <w:sdtEndPr/>
    <w:sdtContent>
      <w:p w:rsidR="008A0EAD" w:rsidRDefault="00B72A06" w:rsidP="0050327B">
        <w:pPr>
          <w:pStyle w:val="a9"/>
          <w:jc w:val="center"/>
        </w:pPr>
        <w:r>
          <w:fldChar w:fldCharType="begin"/>
        </w:r>
        <w:r w:rsidR="008A0EAD">
          <w:instrText>PAGE   \* MERGEFORMAT</w:instrText>
        </w:r>
        <w:r>
          <w:fldChar w:fldCharType="separate"/>
        </w:r>
        <w:r w:rsidR="004541A3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C" w:rsidRPr="00225D2B" w:rsidRDefault="00523AEC" w:rsidP="00523AEC">
    <w:pPr>
      <w:widowControl w:val="0"/>
      <w:autoSpaceDE w:val="0"/>
      <w:autoSpaceDN w:val="0"/>
      <w:jc w:val="right"/>
      <w:rPr>
        <w:sz w:val="26"/>
        <w:szCs w:val="26"/>
      </w:rPr>
    </w:pPr>
    <w:r w:rsidRPr="00225D2B">
      <w:rPr>
        <w:sz w:val="26"/>
        <w:szCs w:val="26"/>
      </w:rPr>
      <w:t>Проект</w:t>
    </w:r>
  </w:p>
  <w:p w:rsidR="00523AEC" w:rsidRPr="00225D2B" w:rsidRDefault="00523AEC" w:rsidP="00523AEC">
    <w:pPr>
      <w:spacing w:after="120"/>
      <w:jc w:val="center"/>
      <w:rPr>
        <w:b/>
        <w:sz w:val="26"/>
        <w:szCs w:val="20"/>
        <w:lang w:val="en-US"/>
      </w:rPr>
    </w:pPr>
    <w:r>
      <w:rPr>
        <w:noProof/>
        <w:sz w:val="26"/>
        <w:szCs w:val="20"/>
      </w:rPr>
      <w:drawing>
        <wp:inline distT="0" distB="0" distL="0" distR="0" wp14:anchorId="67C9E0C0" wp14:editId="46C004C2">
          <wp:extent cx="723265" cy="661670"/>
          <wp:effectExtent l="0" t="0" r="635" b="5080"/>
          <wp:docPr id="1" name="Рисунок 1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AEC" w:rsidRPr="00225D2B" w:rsidRDefault="00523AEC" w:rsidP="00523AEC">
    <w:pPr>
      <w:tabs>
        <w:tab w:val="center" w:pos="4153"/>
        <w:tab w:val="right" w:pos="8306"/>
      </w:tabs>
      <w:spacing w:line="360" w:lineRule="exact"/>
      <w:jc w:val="center"/>
      <w:rPr>
        <w:b/>
        <w:caps/>
        <w:sz w:val="30"/>
        <w:szCs w:val="30"/>
        <w:lang w:val="x-none" w:eastAsia="x-none"/>
      </w:rPr>
    </w:pPr>
    <w:r w:rsidRPr="00225D2B">
      <w:rPr>
        <w:b/>
        <w:caps/>
        <w:sz w:val="30"/>
        <w:szCs w:val="30"/>
        <w:lang w:eastAsia="x-none"/>
      </w:rPr>
      <w:t>администрация</w:t>
    </w:r>
    <w:r w:rsidRPr="00225D2B">
      <w:rPr>
        <w:b/>
        <w:caps/>
        <w:sz w:val="30"/>
        <w:szCs w:val="30"/>
        <w:lang w:val="x-none" w:eastAsia="x-none"/>
      </w:rPr>
      <w:t xml:space="preserve"> ТОМСКОЙ ОБЛАСТИ</w:t>
    </w:r>
  </w:p>
  <w:p w:rsidR="00523AEC" w:rsidRPr="00225D2B" w:rsidRDefault="00523AEC" w:rsidP="00523AEC">
    <w:pPr>
      <w:tabs>
        <w:tab w:val="center" w:pos="4153"/>
        <w:tab w:val="right" w:pos="8306"/>
      </w:tabs>
      <w:spacing w:before="240"/>
      <w:jc w:val="center"/>
      <w:rPr>
        <w:b/>
        <w:caps/>
        <w:spacing w:val="20"/>
        <w:sz w:val="28"/>
        <w:szCs w:val="28"/>
        <w:lang w:val="x-none" w:eastAsia="x-none"/>
      </w:rPr>
    </w:pPr>
    <w:r w:rsidRPr="00225D2B">
      <w:rPr>
        <w:b/>
        <w:caps/>
        <w:spacing w:val="20"/>
        <w:sz w:val="28"/>
        <w:szCs w:val="28"/>
        <w:lang w:val="x-none" w:eastAsia="x-none"/>
      </w:rPr>
      <w:t>постановление</w:t>
    </w:r>
  </w:p>
  <w:p w:rsidR="00523AEC" w:rsidRDefault="00523A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236"/>
    <w:multiLevelType w:val="hybridMultilevel"/>
    <w:tmpl w:val="7DFE0718"/>
    <w:lvl w:ilvl="0" w:tplc="B56EF3E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F01164"/>
    <w:multiLevelType w:val="hybridMultilevel"/>
    <w:tmpl w:val="1B54E6F2"/>
    <w:lvl w:ilvl="0" w:tplc="3D542C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4A"/>
    <w:rsid w:val="0000706A"/>
    <w:rsid w:val="00020A1D"/>
    <w:rsid w:val="00022105"/>
    <w:rsid w:val="000269A1"/>
    <w:rsid w:val="000365AD"/>
    <w:rsid w:val="00041E1F"/>
    <w:rsid w:val="00045FDA"/>
    <w:rsid w:val="0005108B"/>
    <w:rsid w:val="00052B8D"/>
    <w:rsid w:val="00053214"/>
    <w:rsid w:val="0005657E"/>
    <w:rsid w:val="00072FD4"/>
    <w:rsid w:val="000732AC"/>
    <w:rsid w:val="00074AC6"/>
    <w:rsid w:val="00075E67"/>
    <w:rsid w:val="00085C8E"/>
    <w:rsid w:val="0008705E"/>
    <w:rsid w:val="000C1F52"/>
    <w:rsid w:val="000C4BCF"/>
    <w:rsid w:val="000D0020"/>
    <w:rsid w:val="000D01BA"/>
    <w:rsid w:val="000D3627"/>
    <w:rsid w:val="000D72C9"/>
    <w:rsid w:val="000F37EB"/>
    <w:rsid w:val="000F547F"/>
    <w:rsid w:val="000F583D"/>
    <w:rsid w:val="0010698C"/>
    <w:rsid w:val="00113A19"/>
    <w:rsid w:val="00122AA8"/>
    <w:rsid w:val="00124750"/>
    <w:rsid w:val="00132320"/>
    <w:rsid w:val="00144091"/>
    <w:rsid w:val="00147872"/>
    <w:rsid w:val="00177D8B"/>
    <w:rsid w:val="00181836"/>
    <w:rsid w:val="0018599F"/>
    <w:rsid w:val="00186306"/>
    <w:rsid w:val="00186BDF"/>
    <w:rsid w:val="001902F1"/>
    <w:rsid w:val="00192BDD"/>
    <w:rsid w:val="00197696"/>
    <w:rsid w:val="001A23F6"/>
    <w:rsid w:val="001A254B"/>
    <w:rsid w:val="001B2B23"/>
    <w:rsid w:val="001C578A"/>
    <w:rsid w:val="001D094B"/>
    <w:rsid w:val="001D3BB6"/>
    <w:rsid w:val="001D7F8A"/>
    <w:rsid w:val="001F1DA5"/>
    <w:rsid w:val="0021196E"/>
    <w:rsid w:val="002134D9"/>
    <w:rsid w:val="00215783"/>
    <w:rsid w:val="002240AC"/>
    <w:rsid w:val="002256C7"/>
    <w:rsid w:val="00241F47"/>
    <w:rsid w:val="00253007"/>
    <w:rsid w:val="00260456"/>
    <w:rsid w:val="0026794F"/>
    <w:rsid w:val="00271694"/>
    <w:rsid w:val="0028153E"/>
    <w:rsid w:val="00291F6F"/>
    <w:rsid w:val="002937D5"/>
    <w:rsid w:val="002C27F2"/>
    <w:rsid w:val="002D7EB3"/>
    <w:rsid w:val="002E7B86"/>
    <w:rsid w:val="0030088D"/>
    <w:rsid w:val="0030120B"/>
    <w:rsid w:val="00311CB8"/>
    <w:rsid w:val="00314336"/>
    <w:rsid w:val="003234ED"/>
    <w:rsid w:val="00331F2C"/>
    <w:rsid w:val="0033439C"/>
    <w:rsid w:val="00351A81"/>
    <w:rsid w:val="003611F1"/>
    <w:rsid w:val="003729EA"/>
    <w:rsid w:val="00372A35"/>
    <w:rsid w:val="00385D90"/>
    <w:rsid w:val="003919EB"/>
    <w:rsid w:val="00396C0B"/>
    <w:rsid w:val="003A0076"/>
    <w:rsid w:val="003A7102"/>
    <w:rsid w:val="003C32E3"/>
    <w:rsid w:val="003D17E4"/>
    <w:rsid w:val="003F035A"/>
    <w:rsid w:val="003F5F6D"/>
    <w:rsid w:val="004027F4"/>
    <w:rsid w:val="0040590B"/>
    <w:rsid w:val="00406F2F"/>
    <w:rsid w:val="004074E4"/>
    <w:rsid w:val="004141B7"/>
    <w:rsid w:val="004161A4"/>
    <w:rsid w:val="00416C41"/>
    <w:rsid w:val="0043614D"/>
    <w:rsid w:val="00441827"/>
    <w:rsid w:val="004541A3"/>
    <w:rsid w:val="004554D1"/>
    <w:rsid w:val="004567FE"/>
    <w:rsid w:val="00474AB8"/>
    <w:rsid w:val="00497DB9"/>
    <w:rsid w:val="004A091C"/>
    <w:rsid w:val="004C5387"/>
    <w:rsid w:val="004E05ED"/>
    <w:rsid w:val="004E223D"/>
    <w:rsid w:val="004E6576"/>
    <w:rsid w:val="0050327B"/>
    <w:rsid w:val="00503F40"/>
    <w:rsid w:val="00505E96"/>
    <w:rsid w:val="00510114"/>
    <w:rsid w:val="0051068F"/>
    <w:rsid w:val="005162CA"/>
    <w:rsid w:val="005166CE"/>
    <w:rsid w:val="00516771"/>
    <w:rsid w:val="00520457"/>
    <w:rsid w:val="00522CF0"/>
    <w:rsid w:val="00523AEC"/>
    <w:rsid w:val="00527A41"/>
    <w:rsid w:val="0054302F"/>
    <w:rsid w:val="005440F2"/>
    <w:rsid w:val="00547095"/>
    <w:rsid w:val="00550A1D"/>
    <w:rsid w:val="0055140D"/>
    <w:rsid w:val="00554486"/>
    <w:rsid w:val="005550F2"/>
    <w:rsid w:val="005600E3"/>
    <w:rsid w:val="005614BC"/>
    <w:rsid w:val="00565612"/>
    <w:rsid w:val="00567DBF"/>
    <w:rsid w:val="00575411"/>
    <w:rsid w:val="0057729D"/>
    <w:rsid w:val="00577F86"/>
    <w:rsid w:val="00590E2F"/>
    <w:rsid w:val="005A1B96"/>
    <w:rsid w:val="005A2DB2"/>
    <w:rsid w:val="005B02D2"/>
    <w:rsid w:val="005B27C8"/>
    <w:rsid w:val="005B46E3"/>
    <w:rsid w:val="005B6925"/>
    <w:rsid w:val="005C302C"/>
    <w:rsid w:val="005C66D3"/>
    <w:rsid w:val="005C7EB8"/>
    <w:rsid w:val="005E31A6"/>
    <w:rsid w:val="005E4F8A"/>
    <w:rsid w:val="005E7B54"/>
    <w:rsid w:val="005F2298"/>
    <w:rsid w:val="005F447D"/>
    <w:rsid w:val="006047B2"/>
    <w:rsid w:val="006048CA"/>
    <w:rsid w:val="00605C12"/>
    <w:rsid w:val="00611C16"/>
    <w:rsid w:val="006216A3"/>
    <w:rsid w:val="00623FF0"/>
    <w:rsid w:val="00624D86"/>
    <w:rsid w:val="00631C25"/>
    <w:rsid w:val="006412DF"/>
    <w:rsid w:val="00643A00"/>
    <w:rsid w:val="00651C4E"/>
    <w:rsid w:val="00664C1E"/>
    <w:rsid w:val="0066613A"/>
    <w:rsid w:val="00686DEE"/>
    <w:rsid w:val="00690358"/>
    <w:rsid w:val="00696A0D"/>
    <w:rsid w:val="00696F95"/>
    <w:rsid w:val="006A29A0"/>
    <w:rsid w:val="006A4385"/>
    <w:rsid w:val="006C5F57"/>
    <w:rsid w:val="006C6F33"/>
    <w:rsid w:val="006D0887"/>
    <w:rsid w:val="006D3A33"/>
    <w:rsid w:val="006D5C24"/>
    <w:rsid w:val="006E0C25"/>
    <w:rsid w:val="006E329D"/>
    <w:rsid w:val="006E6BDA"/>
    <w:rsid w:val="006F2D3C"/>
    <w:rsid w:val="00723E58"/>
    <w:rsid w:val="00726B7B"/>
    <w:rsid w:val="007518EA"/>
    <w:rsid w:val="0075258D"/>
    <w:rsid w:val="00757B9E"/>
    <w:rsid w:val="007651DC"/>
    <w:rsid w:val="00770DD8"/>
    <w:rsid w:val="00771BA2"/>
    <w:rsid w:val="00775ACF"/>
    <w:rsid w:val="00776CAD"/>
    <w:rsid w:val="0078749D"/>
    <w:rsid w:val="007A026E"/>
    <w:rsid w:val="007B0391"/>
    <w:rsid w:val="007D441C"/>
    <w:rsid w:val="007E62D1"/>
    <w:rsid w:val="007F346F"/>
    <w:rsid w:val="007F4FD6"/>
    <w:rsid w:val="007F6A60"/>
    <w:rsid w:val="00825DA2"/>
    <w:rsid w:val="0083353A"/>
    <w:rsid w:val="0084012A"/>
    <w:rsid w:val="00853032"/>
    <w:rsid w:val="0085380E"/>
    <w:rsid w:val="008742E3"/>
    <w:rsid w:val="008A0EAD"/>
    <w:rsid w:val="008A21F8"/>
    <w:rsid w:val="008B04C6"/>
    <w:rsid w:val="008B20EE"/>
    <w:rsid w:val="008D3DA9"/>
    <w:rsid w:val="009218E9"/>
    <w:rsid w:val="00921A72"/>
    <w:rsid w:val="0093166C"/>
    <w:rsid w:val="00940860"/>
    <w:rsid w:val="00944078"/>
    <w:rsid w:val="009457FF"/>
    <w:rsid w:val="00945F1E"/>
    <w:rsid w:val="00957924"/>
    <w:rsid w:val="00975A8C"/>
    <w:rsid w:val="009817C9"/>
    <w:rsid w:val="00982EE4"/>
    <w:rsid w:val="0098404A"/>
    <w:rsid w:val="00994E32"/>
    <w:rsid w:val="00995C61"/>
    <w:rsid w:val="00997441"/>
    <w:rsid w:val="009A5839"/>
    <w:rsid w:val="009A614E"/>
    <w:rsid w:val="009C65DB"/>
    <w:rsid w:val="009E7EBC"/>
    <w:rsid w:val="009F1501"/>
    <w:rsid w:val="009F2AF5"/>
    <w:rsid w:val="009F34E4"/>
    <w:rsid w:val="00A0692A"/>
    <w:rsid w:val="00A11160"/>
    <w:rsid w:val="00A146CA"/>
    <w:rsid w:val="00A27CE1"/>
    <w:rsid w:val="00A30F83"/>
    <w:rsid w:val="00A314ED"/>
    <w:rsid w:val="00A32495"/>
    <w:rsid w:val="00A3537E"/>
    <w:rsid w:val="00A45A45"/>
    <w:rsid w:val="00A47DB6"/>
    <w:rsid w:val="00A5349B"/>
    <w:rsid w:val="00A543DA"/>
    <w:rsid w:val="00A62EA0"/>
    <w:rsid w:val="00A70A3A"/>
    <w:rsid w:val="00A72573"/>
    <w:rsid w:val="00A732A3"/>
    <w:rsid w:val="00A77292"/>
    <w:rsid w:val="00A82219"/>
    <w:rsid w:val="00A9248D"/>
    <w:rsid w:val="00AA2102"/>
    <w:rsid w:val="00AA59C3"/>
    <w:rsid w:val="00AA6895"/>
    <w:rsid w:val="00AB15E5"/>
    <w:rsid w:val="00AC4C55"/>
    <w:rsid w:val="00AD1E03"/>
    <w:rsid w:val="00AD1F3F"/>
    <w:rsid w:val="00AD2A9E"/>
    <w:rsid w:val="00AD3CD5"/>
    <w:rsid w:val="00AE1262"/>
    <w:rsid w:val="00AF3F37"/>
    <w:rsid w:val="00B0052D"/>
    <w:rsid w:val="00B04545"/>
    <w:rsid w:val="00B11FDB"/>
    <w:rsid w:val="00B12650"/>
    <w:rsid w:val="00B16D4A"/>
    <w:rsid w:val="00B32E71"/>
    <w:rsid w:val="00B33DB4"/>
    <w:rsid w:val="00B35195"/>
    <w:rsid w:val="00B47722"/>
    <w:rsid w:val="00B6124C"/>
    <w:rsid w:val="00B67BE5"/>
    <w:rsid w:val="00B7182B"/>
    <w:rsid w:val="00B71A6A"/>
    <w:rsid w:val="00B72A06"/>
    <w:rsid w:val="00B77809"/>
    <w:rsid w:val="00B86553"/>
    <w:rsid w:val="00B91F28"/>
    <w:rsid w:val="00BA29EE"/>
    <w:rsid w:val="00BA69CB"/>
    <w:rsid w:val="00BB2B16"/>
    <w:rsid w:val="00BB625D"/>
    <w:rsid w:val="00BD0FD6"/>
    <w:rsid w:val="00BD4B0A"/>
    <w:rsid w:val="00BD75D0"/>
    <w:rsid w:val="00C2721D"/>
    <w:rsid w:val="00C42BBF"/>
    <w:rsid w:val="00C60173"/>
    <w:rsid w:val="00C77916"/>
    <w:rsid w:val="00C8058E"/>
    <w:rsid w:val="00C81968"/>
    <w:rsid w:val="00C8501D"/>
    <w:rsid w:val="00C90B23"/>
    <w:rsid w:val="00C917C9"/>
    <w:rsid w:val="00C92646"/>
    <w:rsid w:val="00CA322F"/>
    <w:rsid w:val="00CA407B"/>
    <w:rsid w:val="00CB51DD"/>
    <w:rsid w:val="00CC2389"/>
    <w:rsid w:val="00CD10F9"/>
    <w:rsid w:val="00CD4C70"/>
    <w:rsid w:val="00CD6F20"/>
    <w:rsid w:val="00D01B23"/>
    <w:rsid w:val="00D03211"/>
    <w:rsid w:val="00D05785"/>
    <w:rsid w:val="00D05ADF"/>
    <w:rsid w:val="00D125F1"/>
    <w:rsid w:val="00D20DA1"/>
    <w:rsid w:val="00D20FE5"/>
    <w:rsid w:val="00D21225"/>
    <w:rsid w:val="00D2361D"/>
    <w:rsid w:val="00D32CD2"/>
    <w:rsid w:val="00D44B55"/>
    <w:rsid w:val="00D44EE4"/>
    <w:rsid w:val="00D54A1D"/>
    <w:rsid w:val="00D576A8"/>
    <w:rsid w:val="00D60730"/>
    <w:rsid w:val="00D62104"/>
    <w:rsid w:val="00D8336A"/>
    <w:rsid w:val="00D86E8F"/>
    <w:rsid w:val="00D87E86"/>
    <w:rsid w:val="00D93817"/>
    <w:rsid w:val="00D97EAC"/>
    <w:rsid w:val="00DB5B8D"/>
    <w:rsid w:val="00DC1201"/>
    <w:rsid w:val="00DE0CF5"/>
    <w:rsid w:val="00E02E43"/>
    <w:rsid w:val="00E16728"/>
    <w:rsid w:val="00E170DE"/>
    <w:rsid w:val="00E211C5"/>
    <w:rsid w:val="00E23F87"/>
    <w:rsid w:val="00E25676"/>
    <w:rsid w:val="00E25EF7"/>
    <w:rsid w:val="00E30895"/>
    <w:rsid w:val="00E33081"/>
    <w:rsid w:val="00E34398"/>
    <w:rsid w:val="00E54BDB"/>
    <w:rsid w:val="00E54FE2"/>
    <w:rsid w:val="00E64F61"/>
    <w:rsid w:val="00E653EE"/>
    <w:rsid w:val="00E76724"/>
    <w:rsid w:val="00E97DFC"/>
    <w:rsid w:val="00EA1506"/>
    <w:rsid w:val="00EA2FC2"/>
    <w:rsid w:val="00EA4273"/>
    <w:rsid w:val="00EA4897"/>
    <w:rsid w:val="00EA52A2"/>
    <w:rsid w:val="00EB2CF4"/>
    <w:rsid w:val="00EC2BC8"/>
    <w:rsid w:val="00EC3A3D"/>
    <w:rsid w:val="00EC4609"/>
    <w:rsid w:val="00EC7A63"/>
    <w:rsid w:val="00ED00DA"/>
    <w:rsid w:val="00ED10C7"/>
    <w:rsid w:val="00ED707A"/>
    <w:rsid w:val="00F12C08"/>
    <w:rsid w:val="00F1324C"/>
    <w:rsid w:val="00F13C5C"/>
    <w:rsid w:val="00F15BE5"/>
    <w:rsid w:val="00F36DB2"/>
    <w:rsid w:val="00F42689"/>
    <w:rsid w:val="00F51E56"/>
    <w:rsid w:val="00F57431"/>
    <w:rsid w:val="00F661A9"/>
    <w:rsid w:val="00F71A18"/>
    <w:rsid w:val="00F8110C"/>
    <w:rsid w:val="00F95EFA"/>
    <w:rsid w:val="00F96CED"/>
    <w:rsid w:val="00FA19E9"/>
    <w:rsid w:val="00FB0C8D"/>
    <w:rsid w:val="00FB5683"/>
    <w:rsid w:val="00FC5BEA"/>
    <w:rsid w:val="00FD173E"/>
    <w:rsid w:val="00FD28AB"/>
    <w:rsid w:val="00FD2974"/>
    <w:rsid w:val="00FE2CDD"/>
    <w:rsid w:val="00FE32A6"/>
    <w:rsid w:val="00FF19EE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DB4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B33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B4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DB4"/>
    <w:rPr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DB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33DB4"/>
    <w:rPr>
      <w:b/>
      <w:bCs/>
    </w:rPr>
  </w:style>
  <w:style w:type="paragraph" w:customStyle="1" w:styleId="ConsPlusNormal">
    <w:name w:val="ConsPlusNormal"/>
    <w:rsid w:val="00B16D4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16D4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16D4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ConsPlusNonformat">
    <w:name w:val="ConsPlusNonformat Знак"/>
    <w:link w:val="ConsPlusNonformat0"/>
    <w:locked/>
    <w:rsid w:val="004C5387"/>
    <w:rPr>
      <w:rFonts w:ascii="Courier New" w:eastAsia="Calibri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4C53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2F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A2FC2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EA2FC2"/>
    <w:rPr>
      <w:sz w:val="26"/>
      <w:lang w:eastAsia="ru-RU"/>
    </w:rPr>
  </w:style>
  <w:style w:type="paragraph" w:customStyle="1" w:styleId="ConsPlusDocList">
    <w:name w:val="ConsPlusDocList"/>
    <w:rsid w:val="008A21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34"/>
    <w:qFormat/>
    <w:rsid w:val="00A11160"/>
    <w:pPr>
      <w:ind w:left="720"/>
      <w:contextualSpacing/>
    </w:pPr>
  </w:style>
  <w:style w:type="paragraph" w:styleId="a9">
    <w:name w:val="header"/>
    <w:basedOn w:val="a"/>
    <w:link w:val="aa"/>
    <w:uiPriority w:val="99"/>
    <w:rsid w:val="000D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1B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0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AD"/>
    <w:rPr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611C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DB4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B33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B4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DB4"/>
    <w:rPr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DB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33DB4"/>
    <w:rPr>
      <w:b/>
      <w:bCs/>
    </w:rPr>
  </w:style>
  <w:style w:type="paragraph" w:customStyle="1" w:styleId="ConsPlusNormal">
    <w:name w:val="ConsPlusNormal"/>
    <w:rsid w:val="00B16D4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16D4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16D4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ConsPlusNonformat">
    <w:name w:val="ConsPlusNonformat Знак"/>
    <w:link w:val="ConsPlusNonformat0"/>
    <w:locked/>
    <w:rsid w:val="004C5387"/>
    <w:rPr>
      <w:rFonts w:ascii="Courier New" w:eastAsia="Calibri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4C53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2F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A2FC2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EA2FC2"/>
    <w:rPr>
      <w:sz w:val="26"/>
      <w:lang w:eastAsia="ru-RU"/>
    </w:rPr>
  </w:style>
  <w:style w:type="paragraph" w:customStyle="1" w:styleId="ConsPlusDocList">
    <w:name w:val="ConsPlusDocList"/>
    <w:rsid w:val="008A21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34"/>
    <w:qFormat/>
    <w:rsid w:val="00A11160"/>
    <w:pPr>
      <w:ind w:left="720"/>
      <w:contextualSpacing/>
    </w:pPr>
  </w:style>
  <w:style w:type="paragraph" w:styleId="a9">
    <w:name w:val="header"/>
    <w:basedOn w:val="a"/>
    <w:link w:val="aa"/>
    <w:uiPriority w:val="99"/>
    <w:rsid w:val="000D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1B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0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AD"/>
    <w:rPr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611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63E384343033D36EFB37B6CD744F228E0483E99966FD068D25522B25F55E2178AFEA65DCDD683CC4AEF46AEDq9T1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84C3-2DBC-4633-BD48-FC616D6F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Дарья Балаганская</cp:lastModifiedBy>
  <cp:revision>15</cp:revision>
  <cp:lastPrinted>2019-10-31T10:52:00Z</cp:lastPrinted>
  <dcterms:created xsi:type="dcterms:W3CDTF">2019-11-13T02:38:00Z</dcterms:created>
  <dcterms:modified xsi:type="dcterms:W3CDTF">2020-01-29T08:38:00Z</dcterms:modified>
</cp:coreProperties>
</file>